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6463" w14:textId="7C5D8534" w:rsidR="00E40C42" w:rsidRPr="006756A4" w:rsidRDefault="00E81C57" w:rsidP="00E81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6A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742D8D27" w14:textId="3FD278D5" w:rsidR="00E81C57" w:rsidRDefault="00E81C57" w:rsidP="00E81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6A4">
        <w:rPr>
          <w:rFonts w:ascii="Times New Roman" w:hAnsi="Times New Roman" w:cs="Times New Roman"/>
          <w:sz w:val="28"/>
          <w:szCs w:val="28"/>
        </w:rPr>
        <w:t>администрации городского округа Кашира</w:t>
      </w:r>
    </w:p>
    <w:p w14:paraId="5B11CAEF" w14:textId="54EAA377" w:rsidR="00114252" w:rsidRPr="006756A4" w:rsidRDefault="00114252" w:rsidP="00E81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11.04.2025 № 816-па</w:t>
      </w:r>
      <w:r w:rsidR="00E03E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02686D" w14:textId="6962EFB4" w:rsidR="00E81C57" w:rsidRPr="006756A4" w:rsidRDefault="00114252" w:rsidP="00E81C57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8"/>
          <w:szCs w:val="28"/>
        </w:rPr>
        <w:t>«О</w:t>
      </w:r>
      <w:r w:rsidR="00E81C57" w:rsidRPr="006756A4">
        <w:rPr>
          <w:rFonts w:ascii="Times New Roman" w:hAnsi="Times New Roman" w:cs="Times New Roman"/>
          <w:kern w:val="24"/>
          <w:sz w:val="28"/>
          <w:szCs w:val="28"/>
        </w:rPr>
        <w:t xml:space="preserve">б утверждении административного </w:t>
      </w:r>
    </w:p>
    <w:p w14:paraId="1F6CFA49" w14:textId="77777777" w:rsidR="00E81C57" w:rsidRPr="006756A4" w:rsidRDefault="00E81C57" w:rsidP="00E81C57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kern w:val="24"/>
          <w:sz w:val="28"/>
          <w:szCs w:val="28"/>
        </w:rPr>
      </w:pPr>
      <w:r w:rsidRPr="006756A4">
        <w:rPr>
          <w:rFonts w:ascii="Times New Roman" w:hAnsi="Times New Roman" w:cs="Times New Roman"/>
          <w:kern w:val="24"/>
          <w:sz w:val="28"/>
          <w:szCs w:val="28"/>
        </w:rPr>
        <w:t>регламента предоставления муниципальной услуги</w:t>
      </w:r>
    </w:p>
    <w:p w14:paraId="32CA9072" w14:textId="77777777" w:rsidR="00E81C57" w:rsidRPr="006756A4" w:rsidRDefault="00E81C57" w:rsidP="00E81C5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kern w:val="24"/>
          <w:sz w:val="28"/>
          <w:szCs w:val="28"/>
        </w:rPr>
        <w:t>«Отмена д</w:t>
      </w:r>
      <w:r w:rsidRPr="006756A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окументации по планировке</w:t>
      </w:r>
    </w:p>
    <w:p w14:paraId="20143BA9" w14:textId="77777777" w:rsidR="00E81C57" w:rsidRPr="006756A4" w:rsidRDefault="00E81C57" w:rsidP="00E81C5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или отдельных частей такой документации, </w:t>
      </w:r>
    </w:p>
    <w:p w14:paraId="4341787E" w14:textId="77777777" w:rsidR="00E81C57" w:rsidRPr="006756A4" w:rsidRDefault="00E81C57" w:rsidP="00E81C5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признание отдельных частей по планировке территории</w:t>
      </w:r>
      <w:r w:rsidRPr="006756A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подлежащими применению»</w:t>
      </w:r>
    </w:p>
    <w:p w14:paraId="28044CC8" w14:textId="77777777" w:rsidR="00E81C57" w:rsidRPr="006756A4" w:rsidRDefault="00E81C57">
      <w:pPr>
        <w:rPr>
          <w:rFonts w:ascii="Times New Roman" w:hAnsi="Times New Roman" w:cs="Times New Roman"/>
          <w:sz w:val="28"/>
          <w:szCs w:val="28"/>
        </w:rPr>
      </w:pPr>
    </w:p>
    <w:p w14:paraId="1C66C198" w14:textId="30542FB0" w:rsidR="00E72224" w:rsidRPr="006756A4" w:rsidRDefault="00E72224" w:rsidP="00E722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756A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 организации предоставления государственных и муниципальных услуг», Уставом городского округа Кашира Московской области, п</w:t>
      </w:r>
      <w:r w:rsidRPr="00675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остановлением </w:t>
      </w:r>
      <w:r w:rsidRPr="006756A4">
        <w:rPr>
          <w:rFonts w:ascii="Times New Roman" w:hAnsi="Times New Roman" w:cs="Times New Roman"/>
          <w:sz w:val="28"/>
          <w:szCs w:val="28"/>
        </w:rPr>
        <w:t>администрации городского округа Кашира Московской области</w:t>
      </w:r>
      <w:r w:rsidRPr="006756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24.12.2024 № 3024-па «Об утверждении Порядка разработки и утверждения административных регламентов предоставления муниципальных услуг»,</w:t>
      </w:r>
      <w:r w:rsidRPr="006756A4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6756A4">
        <w:rPr>
          <w:rFonts w:ascii="Times New Roman" w:eastAsia="Times New Roman" w:hAnsi="Times New Roman" w:cs="Times New Roman"/>
          <w:bCs/>
          <w:iCs/>
          <w:sz w:val="28"/>
          <w:szCs w:val="28"/>
        </w:rPr>
        <w:t>письмом Министерства государственного управления, информационных технологий и связи Московской области от 30.05.2025 №114573/Исх-11/3</w:t>
      </w:r>
      <w:r w:rsidRPr="006756A4">
        <w:rPr>
          <w:rFonts w:ascii="Times New Roman" w:hAnsi="Times New Roman" w:cs="Times New Roman"/>
          <w:sz w:val="28"/>
          <w:szCs w:val="28"/>
        </w:rPr>
        <w:t>,</w:t>
      </w:r>
    </w:p>
    <w:p w14:paraId="2D1DA3E9" w14:textId="77777777" w:rsidR="00E72224" w:rsidRPr="006756A4" w:rsidRDefault="00E72224" w:rsidP="00E722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56A4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58148D8D" w14:textId="77777777" w:rsidR="00114252" w:rsidRDefault="00114252" w:rsidP="001142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CF9EB4" w14:textId="488DECAA" w:rsidR="00E72224" w:rsidRPr="006756A4" w:rsidRDefault="00E72224" w:rsidP="001142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6A4">
        <w:rPr>
          <w:rFonts w:ascii="Times New Roman" w:hAnsi="Times New Roman" w:cs="Times New Roman"/>
          <w:sz w:val="28"/>
          <w:szCs w:val="28"/>
        </w:rPr>
        <w:t>1.</w:t>
      </w:r>
      <w:r w:rsidR="00215CD1" w:rsidRPr="006756A4">
        <w:rPr>
          <w:rFonts w:ascii="Times New Roman" w:hAnsi="Times New Roman" w:cs="Times New Roman"/>
          <w:sz w:val="28"/>
          <w:szCs w:val="28"/>
        </w:rPr>
        <w:t xml:space="preserve"> </w:t>
      </w:r>
      <w:r w:rsidRPr="006756A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114252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6756A4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Кашира </w:t>
      </w:r>
      <w:r w:rsidR="00114252">
        <w:rPr>
          <w:rFonts w:ascii="Times New Roman" w:hAnsi="Times New Roman" w:cs="Times New Roman"/>
          <w:sz w:val="28"/>
          <w:szCs w:val="28"/>
        </w:rPr>
        <w:t>от 11.04.2025 № 816-па</w:t>
      </w:r>
      <w:r w:rsidR="00E03EDE">
        <w:rPr>
          <w:rFonts w:ascii="Times New Roman" w:hAnsi="Times New Roman" w:cs="Times New Roman"/>
          <w:sz w:val="28"/>
          <w:szCs w:val="28"/>
        </w:rPr>
        <w:t xml:space="preserve"> </w:t>
      </w:r>
      <w:r w:rsidR="00114252">
        <w:rPr>
          <w:rFonts w:ascii="Times New Roman" w:hAnsi="Times New Roman" w:cs="Times New Roman"/>
          <w:sz w:val="28"/>
          <w:szCs w:val="28"/>
        </w:rPr>
        <w:t>«О</w:t>
      </w:r>
      <w:r w:rsidRPr="006756A4">
        <w:rPr>
          <w:rFonts w:ascii="Times New Roman" w:hAnsi="Times New Roman" w:cs="Times New Roman"/>
          <w:kern w:val="24"/>
          <w:sz w:val="28"/>
          <w:szCs w:val="28"/>
        </w:rPr>
        <w:t>б утверждении административного регламента предоставления муниципальной услуги</w:t>
      </w:r>
      <w:r w:rsidRPr="006756A4">
        <w:rPr>
          <w:rFonts w:ascii="Times New Roman" w:hAnsi="Times New Roman" w:cs="Times New Roman"/>
          <w:sz w:val="28"/>
          <w:szCs w:val="28"/>
        </w:rPr>
        <w:t xml:space="preserve"> </w:t>
      </w:r>
      <w:r w:rsidRPr="006756A4">
        <w:rPr>
          <w:rFonts w:ascii="Times New Roman" w:hAnsi="Times New Roman" w:cs="Times New Roman"/>
          <w:kern w:val="24"/>
          <w:sz w:val="28"/>
          <w:szCs w:val="28"/>
        </w:rPr>
        <w:t>«Отмена д</w:t>
      </w:r>
      <w:r w:rsidRPr="006756A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окументации по планировке</w:t>
      </w:r>
      <w:r w:rsidRPr="006756A4">
        <w:rPr>
          <w:rFonts w:ascii="Times New Roman" w:hAnsi="Times New Roman" w:cs="Times New Roman"/>
          <w:sz w:val="28"/>
          <w:szCs w:val="28"/>
        </w:rPr>
        <w:t xml:space="preserve"> </w:t>
      </w:r>
      <w:r w:rsidRPr="006756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или отдельных частей такой документации, признание отдельных частей по планировке территории</w:t>
      </w:r>
      <w:r w:rsidR="0067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6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подлежащими применению»</w:t>
      </w:r>
      <w:r w:rsidRPr="006756A4">
        <w:rPr>
          <w:rFonts w:ascii="Times New Roman" w:hAnsi="Times New Roman" w:cs="Times New Roman"/>
          <w:sz w:val="28"/>
          <w:szCs w:val="28"/>
        </w:rPr>
        <w:t xml:space="preserve"> (далее – постановление, Административный регламент) следующие изменения</w:t>
      </w:r>
      <w:r w:rsidR="00660171" w:rsidRPr="006756A4">
        <w:rPr>
          <w:rFonts w:ascii="Times New Roman" w:hAnsi="Times New Roman" w:cs="Times New Roman"/>
          <w:sz w:val="28"/>
          <w:szCs w:val="28"/>
        </w:rPr>
        <w:t>:</w:t>
      </w:r>
    </w:p>
    <w:p w14:paraId="7B99B92D" w14:textId="4159F116" w:rsidR="00E72224" w:rsidRPr="006756A4" w:rsidRDefault="00E72224" w:rsidP="00660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6A4">
        <w:rPr>
          <w:rFonts w:ascii="Times New Roman" w:hAnsi="Times New Roman" w:cs="Times New Roman"/>
          <w:sz w:val="28"/>
          <w:szCs w:val="28"/>
        </w:rPr>
        <w:t>1.1. В преамбуле постановления исключить слова «Постановлением Правительства Российской Федерации от 22.11.2012 № 1376 «Об 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5CA5D4F2" w14:textId="4DDEDFF0" w:rsidR="00E72224" w:rsidRPr="006756A4" w:rsidRDefault="00E72224" w:rsidP="006601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6A4">
        <w:rPr>
          <w:rFonts w:ascii="Times New Roman" w:hAnsi="Times New Roman" w:cs="Times New Roman"/>
          <w:sz w:val="28"/>
          <w:szCs w:val="28"/>
        </w:rPr>
        <w:t>1.2. Внести в Административный регламент (приложение к постановлению) следующие изменения:</w:t>
      </w:r>
    </w:p>
    <w:p w14:paraId="6470FC42" w14:textId="567FCD8B" w:rsidR="00134E68" w:rsidRPr="006756A4" w:rsidRDefault="00134E68" w:rsidP="00134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56A4">
        <w:rPr>
          <w:rFonts w:ascii="Times New Roman" w:hAnsi="Times New Roman" w:cs="Times New Roman"/>
          <w:sz w:val="28"/>
          <w:szCs w:val="28"/>
        </w:rPr>
        <w:t xml:space="preserve">1.2.1.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В пункте 1.2. раздела 1. </w:t>
      </w:r>
      <w:r w:rsidRPr="006756A4">
        <w:rPr>
          <w:rFonts w:ascii="Times New Roman" w:hAnsi="Times New Roman" w:cs="Times New Roman"/>
          <w:sz w:val="28"/>
          <w:szCs w:val="28"/>
        </w:rPr>
        <w:t>«Предмет регулирования Административного регламента»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исключить слова «</w:t>
      </w:r>
      <w:r w:rsidRPr="006756A4">
        <w:rPr>
          <w:rFonts w:ascii="Times New Roman" w:hAnsi="Times New Roman" w:cs="Times New Roman"/>
          <w:sz w:val="28"/>
          <w:szCs w:val="28"/>
        </w:rPr>
        <w:t>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- МФЦ) в Московской области и в электронной форме,», «МФЦ, а также их».</w:t>
      </w:r>
    </w:p>
    <w:p w14:paraId="4BEE3104" w14:textId="5C5DE055" w:rsidR="00E72224" w:rsidRPr="006756A4" w:rsidRDefault="00E72224" w:rsidP="00660171">
      <w:pPr>
        <w:pStyle w:val="ConsPlusNormal"/>
        <w:ind w:firstLine="708"/>
        <w:jc w:val="both"/>
        <w:rPr>
          <w:sz w:val="28"/>
          <w:szCs w:val="28"/>
        </w:rPr>
      </w:pPr>
      <w:r w:rsidRPr="006756A4">
        <w:rPr>
          <w:sz w:val="28"/>
          <w:szCs w:val="28"/>
        </w:rPr>
        <w:t>1.2.</w:t>
      </w:r>
      <w:r w:rsidR="00134E68" w:rsidRPr="006756A4">
        <w:rPr>
          <w:sz w:val="28"/>
          <w:szCs w:val="28"/>
        </w:rPr>
        <w:t>2</w:t>
      </w:r>
      <w:r w:rsidRPr="006756A4">
        <w:rPr>
          <w:sz w:val="28"/>
          <w:szCs w:val="28"/>
        </w:rPr>
        <w:t>.</w:t>
      </w:r>
      <w:r w:rsidR="0028608A" w:rsidRPr="006756A4">
        <w:rPr>
          <w:sz w:val="28"/>
          <w:szCs w:val="28"/>
        </w:rPr>
        <w:t xml:space="preserve"> Исключить подпункты </w:t>
      </w:r>
      <w:r w:rsidR="0083480D" w:rsidRPr="006756A4">
        <w:rPr>
          <w:sz w:val="28"/>
          <w:szCs w:val="28"/>
        </w:rPr>
        <w:t>1.3.2.- 1.3.6</w:t>
      </w:r>
      <w:r w:rsidR="0028608A" w:rsidRPr="006756A4">
        <w:rPr>
          <w:sz w:val="28"/>
          <w:szCs w:val="28"/>
        </w:rPr>
        <w:t xml:space="preserve"> пункта 1.3. раздела 1</w:t>
      </w:r>
      <w:r w:rsidR="00731CE4" w:rsidRPr="006756A4">
        <w:rPr>
          <w:sz w:val="28"/>
          <w:szCs w:val="28"/>
        </w:rPr>
        <w:t>.</w:t>
      </w:r>
      <w:r w:rsidR="0028608A" w:rsidRPr="006756A4">
        <w:rPr>
          <w:sz w:val="28"/>
          <w:szCs w:val="28"/>
        </w:rPr>
        <w:t xml:space="preserve"> «Предмет регулирования Административного регламента»;</w:t>
      </w:r>
    </w:p>
    <w:p w14:paraId="33AB6283" w14:textId="37141CC1" w:rsidR="000A4CE3" w:rsidRPr="006756A4" w:rsidRDefault="000A4CE3" w:rsidP="000A4CE3">
      <w:pPr>
        <w:pStyle w:val="ConsPlusNormal"/>
        <w:ind w:firstLine="708"/>
        <w:jc w:val="both"/>
        <w:rPr>
          <w:sz w:val="28"/>
          <w:szCs w:val="28"/>
        </w:rPr>
      </w:pPr>
      <w:r w:rsidRPr="006756A4">
        <w:rPr>
          <w:sz w:val="28"/>
          <w:szCs w:val="28"/>
        </w:rPr>
        <w:t>1.2.</w:t>
      </w:r>
      <w:r w:rsidR="00134E68" w:rsidRPr="006756A4">
        <w:rPr>
          <w:sz w:val="28"/>
          <w:szCs w:val="28"/>
        </w:rPr>
        <w:t>3</w:t>
      </w:r>
      <w:r w:rsidRPr="006756A4">
        <w:rPr>
          <w:sz w:val="28"/>
          <w:szCs w:val="28"/>
        </w:rPr>
        <w:t xml:space="preserve">. Подпункт 1.3.7. пункта 1.3. раздела 1. «Предмет регулирования </w:t>
      </w:r>
      <w:r w:rsidRPr="006756A4">
        <w:rPr>
          <w:sz w:val="28"/>
          <w:szCs w:val="28"/>
        </w:rPr>
        <w:lastRenderedPageBreak/>
        <w:t>Административного регламента» считать соответственно подпунктом 1.3.2 пункта 1.3. раздела 1. «Предмет регулирования Административного регламента»;</w:t>
      </w:r>
    </w:p>
    <w:p w14:paraId="392F753B" w14:textId="25E44867" w:rsidR="0028608A" w:rsidRPr="006756A4" w:rsidRDefault="0028608A" w:rsidP="0028608A">
      <w:pPr>
        <w:pStyle w:val="ConsPlusNormal"/>
        <w:ind w:firstLine="709"/>
        <w:jc w:val="both"/>
        <w:rPr>
          <w:sz w:val="28"/>
          <w:szCs w:val="28"/>
        </w:rPr>
      </w:pPr>
      <w:r w:rsidRPr="006756A4">
        <w:rPr>
          <w:sz w:val="28"/>
          <w:szCs w:val="28"/>
        </w:rPr>
        <w:t>1.2.</w:t>
      </w:r>
      <w:r w:rsidR="00134E68" w:rsidRPr="006756A4">
        <w:rPr>
          <w:sz w:val="28"/>
          <w:szCs w:val="28"/>
        </w:rPr>
        <w:t>4</w:t>
      </w:r>
      <w:r w:rsidRPr="006756A4">
        <w:rPr>
          <w:sz w:val="28"/>
          <w:szCs w:val="28"/>
        </w:rPr>
        <w:t>. В пункте 5.4. раздела 5 «Результат предоставления Услуги» исключить слова «Модуль МФЦ ЕИС ОУ</w:t>
      </w:r>
      <w:r w:rsidR="0083480D" w:rsidRPr="006756A4">
        <w:rPr>
          <w:sz w:val="28"/>
          <w:szCs w:val="28"/>
        </w:rPr>
        <w:t>, РПГУ</w:t>
      </w:r>
      <w:r w:rsidRPr="006756A4">
        <w:rPr>
          <w:sz w:val="28"/>
          <w:szCs w:val="28"/>
        </w:rPr>
        <w:t>»</w:t>
      </w:r>
      <w:r w:rsidR="00660171" w:rsidRPr="006756A4">
        <w:rPr>
          <w:sz w:val="28"/>
          <w:szCs w:val="28"/>
        </w:rPr>
        <w:t>;</w:t>
      </w:r>
    </w:p>
    <w:p w14:paraId="0A192AE6" w14:textId="279ACE08" w:rsidR="0028608A" w:rsidRPr="006756A4" w:rsidRDefault="0028608A" w:rsidP="0028608A">
      <w:pPr>
        <w:pStyle w:val="ConsPlusNormal"/>
        <w:ind w:firstLine="709"/>
        <w:jc w:val="both"/>
        <w:rPr>
          <w:sz w:val="28"/>
          <w:szCs w:val="28"/>
        </w:rPr>
      </w:pPr>
      <w:r w:rsidRPr="006756A4">
        <w:rPr>
          <w:sz w:val="28"/>
          <w:szCs w:val="28"/>
        </w:rPr>
        <w:t>1.2.</w:t>
      </w:r>
      <w:r w:rsidR="00134E68" w:rsidRPr="006756A4">
        <w:rPr>
          <w:sz w:val="28"/>
          <w:szCs w:val="28"/>
        </w:rPr>
        <w:t>5</w:t>
      </w:r>
      <w:r w:rsidRPr="006756A4">
        <w:rPr>
          <w:sz w:val="28"/>
          <w:szCs w:val="28"/>
        </w:rPr>
        <w:t>. Исключить подпункт</w:t>
      </w:r>
      <w:r w:rsidR="0083480D" w:rsidRPr="006756A4">
        <w:rPr>
          <w:sz w:val="28"/>
          <w:szCs w:val="28"/>
        </w:rPr>
        <w:t>ы 5.6.1,</w:t>
      </w:r>
      <w:r w:rsidRPr="006756A4">
        <w:rPr>
          <w:sz w:val="28"/>
          <w:szCs w:val="28"/>
        </w:rPr>
        <w:t xml:space="preserve"> 5.6.2. пункта 5.6. раздела 5</w:t>
      </w:r>
      <w:r w:rsidR="00731CE4" w:rsidRPr="006756A4">
        <w:rPr>
          <w:sz w:val="28"/>
          <w:szCs w:val="28"/>
        </w:rPr>
        <w:t>.</w:t>
      </w:r>
      <w:r w:rsidRPr="006756A4">
        <w:rPr>
          <w:sz w:val="28"/>
          <w:szCs w:val="28"/>
        </w:rPr>
        <w:t xml:space="preserve"> «Результат предоставления Услуги»;</w:t>
      </w:r>
    </w:p>
    <w:p w14:paraId="6D10E8C8" w14:textId="1677700C" w:rsidR="0028608A" w:rsidRPr="006756A4" w:rsidRDefault="0028608A" w:rsidP="0028608A">
      <w:pPr>
        <w:pStyle w:val="ConsPlusNormal"/>
        <w:ind w:firstLine="709"/>
        <w:jc w:val="both"/>
        <w:rPr>
          <w:sz w:val="28"/>
          <w:szCs w:val="28"/>
        </w:rPr>
      </w:pPr>
      <w:r w:rsidRPr="006756A4">
        <w:rPr>
          <w:sz w:val="28"/>
          <w:szCs w:val="28"/>
        </w:rPr>
        <w:t>1.2.</w:t>
      </w:r>
      <w:r w:rsidR="00134E68" w:rsidRPr="006756A4">
        <w:rPr>
          <w:sz w:val="28"/>
          <w:szCs w:val="28"/>
        </w:rPr>
        <w:t>6</w:t>
      </w:r>
      <w:r w:rsidRPr="006756A4">
        <w:rPr>
          <w:sz w:val="28"/>
          <w:szCs w:val="28"/>
        </w:rPr>
        <w:t>. Пункт 5.6.3. считать соответственно подпунктом 5.6.2. пункта 5.6. раздела 5</w:t>
      </w:r>
      <w:r w:rsidR="00731CE4" w:rsidRPr="006756A4">
        <w:rPr>
          <w:sz w:val="28"/>
          <w:szCs w:val="28"/>
        </w:rPr>
        <w:t>.</w:t>
      </w:r>
      <w:r w:rsidRPr="006756A4">
        <w:rPr>
          <w:sz w:val="28"/>
          <w:szCs w:val="28"/>
        </w:rPr>
        <w:t xml:space="preserve"> «Результат предоставления Услуги»;</w:t>
      </w:r>
    </w:p>
    <w:p w14:paraId="7B99F31E" w14:textId="7BD84756" w:rsidR="0083480D" w:rsidRPr="006756A4" w:rsidRDefault="0083480D" w:rsidP="0083480D">
      <w:pPr>
        <w:tabs>
          <w:tab w:val="left" w:pos="41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134E68" w:rsidRPr="006756A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56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4CE3" w:rsidRPr="0067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5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6.1.2. </w:t>
      </w:r>
      <w:r w:rsidRPr="006756A4">
        <w:rPr>
          <w:rFonts w:ascii="Times New Roman" w:hAnsi="Times New Roman" w:cs="Times New Roman"/>
          <w:sz w:val="28"/>
          <w:szCs w:val="28"/>
        </w:rPr>
        <w:t xml:space="preserve">пункта 6.1 раздела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6. «Срок предоставления Услуги» исключить слова «</w:t>
      </w:r>
      <w:r w:rsidRPr="006756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ЕГПУ</w:t>
      </w:r>
      <w:r w:rsidR="000A4CE3" w:rsidRPr="006756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756A4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A44E0B5" w14:textId="2CD12468" w:rsidR="00731CE4" w:rsidRPr="006756A4" w:rsidRDefault="0028608A" w:rsidP="00731CE4">
      <w:pPr>
        <w:tabs>
          <w:tab w:val="left" w:pos="41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</w:rPr>
        <w:t>1.2.</w:t>
      </w:r>
      <w:r w:rsidR="00134E68" w:rsidRPr="006756A4">
        <w:rPr>
          <w:rFonts w:ascii="Times New Roman" w:hAnsi="Times New Roman" w:cs="Times New Roman"/>
          <w:sz w:val="28"/>
          <w:szCs w:val="28"/>
        </w:rPr>
        <w:t>8</w:t>
      </w:r>
      <w:r w:rsidRPr="006756A4">
        <w:rPr>
          <w:rFonts w:ascii="Times New Roman" w:hAnsi="Times New Roman" w:cs="Times New Roman"/>
          <w:sz w:val="28"/>
          <w:szCs w:val="28"/>
        </w:rPr>
        <w:t xml:space="preserve">. </w:t>
      </w:r>
      <w:r w:rsidR="00731CE4" w:rsidRPr="006756A4">
        <w:rPr>
          <w:rFonts w:ascii="Times New Roman" w:hAnsi="Times New Roman" w:cs="Times New Roman"/>
          <w:sz w:val="28"/>
          <w:szCs w:val="28"/>
        </w:rPr>
        <w:t xml:space="preserve">Исключить подпункт 6.1.3 пункта 6.1 раздела </w:t>
      </w:r>
      <w:r w:rsidR="00731CE4" w:rsidRPr="006756A4">
        <w:rPr>
          <w:rFonts w:ascii="Times New Roman" w:hAnsi="Times New Roman" w:cs="Times New Roman"/>
          <w:sz w:val="28"/>
          <w:szCs w:val="28"/>
          <w:lang w:eastAsia="ru-RU"/>
        </w:rPr>
        <w:t>6. «Срок предоставления Услуги»;</w:t>
      </w:r>
    </w:p>
    <w:p w14:paraId="0EDD0500" w14:textId="1C0D925D" w:rsidR="0083480D" w:rsidRPr="006756A4" w:rsidRDefault="0083480D" w:rsidP="0083480D">
      <w:pPr>
        <w:tabs>
          <w:tab w:val="left" w:pos="41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134E68" w:rsidRPr="006756A4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. В пункте 7.1. раздела 7 «</w:t>
      </w:r>
      <w:r w:rsidRPr="006756A4">
        <w:rPr>
          <w:rFonts w:ascii="Times New Roman" w:hAnsi="Times New Roman" w:cs="Times New Roman"/>
          <w:sz w:val="28"/>
          <w:szCs w:val="28"/>
        </w:rPr>
        <w:t>Правовые основания для</w:t>
      </w:r>
      <w:r w:rsidRPr="006756A4">
        <w:rPr>
          <w:rStyle w:val="23"/>
          <w:sz w:val="28"/>
          <w:szCs w:val="28"/>
        </w:rPr>
        <w:t> </w:t>
      </w:r>
      <w:r w:rsidRPr="006756A4">
        <w:rPr>
          <w:rFonts w:ascii="Times New Roman" w:hAnsi="Times New Roman" w:cs="Times New Roman"/>
          <w:sz w:val="28"/>
          <w:szCs w:val="28"/>
        </w:rPr>
        <w:t>предоставления Услуги» исключить слова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«МФЦ», «а</w:t>
      </w:r>
      <w:r w:rsidRPr="006756A4">
        <w:rPr>
          <w:rStyle w:val="23"/>
          <w:sz w:val="28"/>
          <w:szCs w:val="28"/>
        </w:rPr>
        <w:t> 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также на</w:t>
      </w:r>
      <w:r w:rsidRPr="006756A4">
        <w:rPr>
          <w:rStyle w:val="23"/>
          <w:sz w:val="28"/>
          <w:szCs w:val="28"/>
        </w:rPr>
        <w:t> 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РПГУ». </w:t>
      </w:r>
    </w:p>
    <w:p w14:paraId="6DDD9E2F" w14:textId="0D2A5588" w:rsidR="0083480D" w:rsidRPr="006756A4" w:rsidRDefault="0083480D" w:rsidP="00834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134E68" w:rsidRPr="006756A4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. В подпункте 8.1.1.1. </w:t>
      </w:r>
      <w:r w:rsidR="00986CC9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подпункта 8.1.1.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пункта 8.1. раздела 8. «Исчерпывающий перечень документов, необходимых для предоставления Услуги» исключить слова </w:t>
      </w:r>
      <w:r w:rsidRPr="006756A4">
        <w:rPr>
          <w:rFonts w:ascii="Times New Roman" w:hAnsi="Times New Roman" w:cs="Times New Roman"/>
          <w:sz w:val="28"/>
          <w:szCs w:val="28"/>
        </w:rPr>
        <w:t>«- посредством РПГУ заполняется его</w:t>
      </w:r>
      <w:r w:rsidRPr="006756A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56A4">
        <w:rPr>
          <w:rFonts w:ascii="Times New Roman" w:hAnsi="Times New Roman" w:cs="Times New Roman"/>
          <w:sz w:val="28"/>
          <w:szCs w:val="28"/>
        </w:rPr>
        <w:t>интерактивная форма;»;</w:t>
      </w:r>
    </w:p>
    <w:p w14:paraId="3E2AC5B5" w14:textId="68FD8A11" w:rsidR="00731CE4" w:rsidRPr="006756A4" w:rsidRDefault="0083480D" w:rsidP="0083480D">
      <w:pPr>
        <w:tabs>
          <w:tab w:val="left" w:pos="4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731CE4"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986CC9" w:rsidRPr="006756A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134E68" w:rsidRPr="006756A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31CE4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86CC9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Исключить подпункт 8.5.1. </w:t>
      </w:r>
      <w:r w:rsidR="00731CE4" w:rsidRPr="006756A4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 w:rsidR="00986CC9" w:rsidRPr="006756A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31CE4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8.5. раздела 8. «Исчерпывающий перечень документов,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31CE4" w:rsidRPr="006756A4">
        <w:rPr>
          <w:rFonts w:ascii="Times New Roman" w:hAnsi="Times New Roman" w:cs="Times New Roman"/>
          <w:sz w:val="28"/>
          <w:szCs w:val="28"/>
          <w:lang w:eastAsia="ru-RU"/>
        </w:rPr>
        <w:t>необходимых для предоставления Услуги»</w:t>
      </w:r>
      <w:r w:rsidR="00986CC9" w:rsidRPr="006756A4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731CE4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1B125AB" w14:textId="50ADC5BB" w:rsidR="00986CC9" w:rsidRPr="006756A4" w:rsidRDefault="00986CC9" w:rsidP="0083480D">
      <w:pPr>
        <w:tabs>
          <w:tab w:val="left" w:pos="41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         1.2.1</w:t>
      </w:r>
      <w:r w:rsidR="00134E68" w:rsidRPr="006756A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. Подпункт 8.5.2. пункта 8.5. раздела 8. «Исчерпывающий перечень документов, необходимых для предоставления Услуги»</w:t>
      </w:r>
      <w:r w:rsidR="00A14123" w:rsidRPr="006756A4">
        <w:rPr>
          <w:rFonts w:ascii="Times New Roman" w:hAnsi="Times New Roman" w:cs="Times New Roman"/>
          <w:sz w:val="28"/>
          <w:szCs w:val="28"/>
        </w:rPr>
        <w:t xml:space="preserve"> считать соответственно подпунктом</w:t>
      </w:r>
      <w:r w:rsidR="00A14123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8.5.1. пункта 8.5. раздела 8. «Исчерпывающий перечень документов, необходимых для предоставления Услуги»;</w:t>
      </w:r>
    </w:p>
    <w:p w14:paraId="40946360" w14:textId="627058A5" w:rsidR="00FC7D5B" w:rsidRPr="006756A4" w:rsidRDefault="00134E68" w:rsidP="00FC7D5B">
      <w:pPr>
        <w:tabs>
          <w:tab w:val="left" w:pos="41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1.2.13. 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Исключить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подпункт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9.1.7.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, 91.8.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9.1. раздела 9. «Исчерпывающий перечень оснований для отказа в приеме документов, необходимых для предоставления Услуги»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BF868E5" w14:textId="33DA5DA0" w:rsidR="00A14123" w:rsidRPr="006756A4" w:rsidRDefault="00A14123" w:rsidP="00A14123">
      <w:pPr>
        <w:tabs>
          <w:tab w:val="left" w:pos="413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1.2.1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. Пункт 9.2. раздела 9</w:t>
      </w:r>
      <w:r w:rsidRPr="006756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«Исчерпывающий перечень оснований для отказа в приеме документов, необходимых для предоставления Услуги» изложить в следующей редакции:</w:t>
      </w:r>
    </w:p>
    <w:p w14:paraId="7ED331F7" w14:textId="51F53D2B" w:rsidR="00A14123" w:rsidRPr="006756A4" w:rsidRDefault="00A14123" w:rsidP="00A14123">
      <w:pPr>
        <w:tabs>
          <w:tab w:val="left" w:pos="1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«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9.2. Решение об отказе в приеме документов, необходимых для предоставления Услуги, подписанного уполномоченным должностным лицом администрации, направляется заявителю не позднее первого рабочего дня, следующего за днем регистрации заявления.»; </w:t>
      </w:r>
    </w:p>
    <w:p w14:paraId="03F14829" w14:textId="3EF501EC" w:rsidR="0083480D" w:rsidRPr="006756A4" w:rsidRDefault="0083480D" w:rsidP="0083480D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134E68" w:rsidRPr="006756A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134E68" w:rsidRPr="006756A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Исключить подпункт 13.1.1. пункта 13.1. раздела 13 «Срок регистрации заявления о предоставлении Услуги»;</w:t>
      </w:r>
    </w:p>
    <w:p w14:paraId="5A6A0F0E" w14:textId="2F93039D" w:rsidR="0083480D" w:rsidRPr="006756A4" w:rsidRDefault="0083480D" w:rsidP="0083480D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1.2.1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. Соответственно подпункты 13.1.</w:t>
      </w:r>
      <w:r w:rsidR="00E25D3F" w:rsidRPr="006756A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25D3F" w:rsidRPr="006756A4">
        <w:rPr>
          <w:rFonts w:ascii="Times New Roman" w:hAnsi="Times New Roman" w:cs="Times New Roman"/>
          <w:sz w:val="28"/>
          <w:szCs w:val="28"/>
          <w:lang w:eastAsia="ru-RU"/>
        </w:rPr>
        <w:t>-13.1.4.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13.1. раздела 13 «Срок регистрации заявления о предоставлении Услуги»</w:t>
      </w:r>
      <w:r w:rsidR="00E25D3F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считать соответственно подпунктами 13.1.1.-13.1.3. пункта 13.1. раздела 13«Срок регистрации заявления о предоставлении Услуги»;</w:t>
      </w:r>
    </w:p>
    <w:p w14:paraId="492ADBB7" w14:textId="7E499E0B" w:rsidR="00731CE4" w:rsidRPr="006756A4" w:rsidRDefault="00731CE4" w:rsidP="00731CE4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E25D3F" w:rsidRPr="006756A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. В пункте 14.1. раздела 14. «Требования к помещениям, в которых предоставляется Услуга» исключить слова «требованиям, установленным Постановлением Правительства Российской Федерации от 22.12.2012 № 1376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Правительства Российской Федерации № 1376), а также»;</w:t>
      </w:r>
    </w:p>
    <w:p w14:paraId="04F70B5C" w14:textId="7F6C930C" w:rsidR="00134E68" w:rsidRPr="006756A4" w:rsidRDefault="00134E68" w:rsidP="00134E68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1.2.1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. В пункте 14.2. раздела 14. «Требования к помещениям, в которых предоставляется Услуга» исключить слова «РПГУ»;</w:t>
      </w:r>
    </w:p>
    <w:p w14:paraId="43BFFD76" w14:textId="256F1126" w:rsidR="00E25D3F" w:rsidRPr="006756A4" w:rsidRDefault="00E25D3F" w:rsidP="00E25D3F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. В пункте 15.1. раздела 15. «Показатели качества и доступности Услуги» исключить слова «</w:t>
      </w:r>
      <w:r w:rsidR="00FA7C55" w:rsidRPr="006756A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173E1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а также на РПГУ</w:t>
      </w:r>
      <w:r w:rsidR="00FA7C55" w:rsidRPr="006756A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6728D9AF" w14:textId="43D268C9" w:rsidR="000C31AB" w:rsidRPr="006756A4" w:rsidRDefault="000C31AB" w:rsidP="000C31AB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134E68" w:rsidRPr="006756A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A7C55" w:rsidRPr="006756A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разделе 16 «Иные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форме» исключить слова «</w:t>
      </w:r>
      <w:r w:rsidR="00FA7C55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в том числе учитывающие особенности предоставления Услуги в МФЦ»;</w:t>
      </w:r>
    </w:p>
    <w:p w14:paraId="7C800CBA" w14:textId="0B3936B7" w:rsidR="000C31AB" w:rsidRPr="006756A4" w:rsidRDefault="00731CE4" w:rsidP="000C31AB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</w:rPr>
        <w:t>1.2.</w:t>
      </w:r>
      <w:r w:rsidR="00134E68" w:rsidRPr="006756A4">
        <w:rPr>
          <w:rFonts w:ascii="Times New Roman" w:hAnsi="Times New Roman" w:cs="Times New Roman"/>
          <w:sz w:val="28"/>
          <w:szCs w:val="28"/>
        </w:rPr>
        <w:t>2</w:t>
      </w:r>
      <w:r w:rsidR="00FC7D5B" w:rsidRPr="006756A4">
        <w:rPr>
          <w:rFonts w:ascii="Times New Roman" w:hAnsi="Times New Roman" w:cs="Times New Roman"/>
          <w:sz w:val="28"/>
          <w:szCs w:val="28"/>
        </w:rPr>
        <w:t>1</w:t>
      </w:r>
      <w:r w:rsidRPr="006756A4">
        <w:rPr>
          <w:rFonts w:ascii="Times New Roman" w:hAnsi="Times New Roman" w:cs="Times New Roman"/>
          <w:sz w:val="28"/>
          <w:szCs w:val="28"/>
        </w:rPr>
        <w:t>. Исключить подпункт</w:t>
      </w:r>
      <w:r w:rsidR="00AA2EC8" w:rsidRPr="006756A4">
        <w:rPr>
          <w:rFonts w:ascii="Times New Roman" w:hAnsi="Times New Roman" w:cs="Times New Roman"/>
          <w:sz w:val="28"/>
          <w:szCs w:val="28"/>
        </w:rPr>
        <w:t>ы</w:t>
      </w:r>
      <w:r w:rsidRPr="006756A4">
        <w:rPr>
          <w:rFonts w:ascii="Times New Roman" w:hAnsi="Times New Roman" w:cs="Times New Roman"/>
          <w:sz w:val="28"/>
          <w:szCs w:val="28"/>
        </w:rPr>
        <w:t xml:space="preserve"> </w:t>
      </w:r>
      <w:r w:rsidR="00AA2EC8" w:rsidRPr="006756A4">
        <w:rPr>
          <w:rFonts w:ascii="Times New Roman" w:hAnsi="Times New Roman" w:cs="Times New Roman"/>
          <w:sz w:val="28"/>
          <w:szCs w:val="28"/>
        </w:rPr>
        <w:t xml:space="preserve">16.2.3., </w:t>
      </w:r>
      <w:r w:rsidRPr="006756A4">
        <w:rPr>
          <w:rFonts w:ascii="Times New Roman" w:hAnsi="Times New Roman" w:cs="Times New Roman"/>
          <w:sz w:val="28"/>
          <w:szCs w:val="28"/>
        </w:rPr>
        <w:t>16.2.4. пункта 16.2. раздела 16</w:t>
      </w:r>
      <w:r w:rsidR="000C31AB" w:rsidRPr="006756A4">
        <w:rPr>
          <w:rFonts w:ascii="Times New Roman" w:hAnsi="Times New Roman" w:cs="Times New Roman"/>
          <w:sz w:val="28"/>
          <w:szCs w:val="28"/>
        </w:rPr>
        <w:t>.</w:t>
      </w:r>
      <w:r w:rsidR="000C31AB" w:rsidRPr="006756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C31AB" w:rsidRPr="006756A4">
        <w:rPr>
          <w:rFonts w:ascii="Times New Roman" w:hAnsi="Times New Roman" w:cs="Times New Roman"/>
          <w:sz w:val="28"/>
          <w:szCs w:val="28"/>
          <w:lang w:eastAsia="ru-RU"/>
        </w:rPr>
        <w:t>«Иные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форме»;</w:t>
      </w:r>
    </w:p>
    <w:p w14:paraId="46255A22" w14:textId="45E89D80" w:rsidR="000C31AB" w:rsidRPr="006756A4" w:rsidRDefault="000C31AB" w:rsidP="000C31AB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134E68" w:rsidRPr="006756A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756A4">
        <w:rPr>
          <w:rFonts w:ascii="Times New Roman" w:hAnsi="Times New Roman" w:cs="Times New Roman"/>
          <w:sz w:val="28"/>
          <w:szCs w:val="28"/>
        </w:rPr>
        <w:t>Исключить пункт</w:t>
      </w:r>
      <w:r w:rsidR="00FA7C55" w:rsidRPr="006756A4">
        <w:rPr>
          <w:rFonts w:ascii="Times New Roman" w:hAnsi="Times New Roman" w:cs="Times New Roman"/>
          <w:sz w:val="28"/>
          <w:szCs w:val="28"/>
        </w:rPr>
        <w:t>ы</w:t>
      </w:r>
      <w:r w:rsidRPr="006756A4">
        <w:rPr>
          <w:rFonts w:ascii="Times New Roman" w:hAnsi="Times New Roman" w:cs="Times New Roman"/>
          <w:sz w:val="28"/>
          <w:szCs w:val="28"/>
        </w:rPr>
        <w:t xml:space="preserve"> 16.3.</w:t>
      </w:r>
      <w:r w:rsidR="00FA7C55" w:rsidRPr="006756A4">
        <w:rPr>
          <w:rFonts w:ascii="Times New Roman" w:hAnsi="Times New Roman" w:cs="Times New Roman"/>
          <w:sz w:val="28"/>
          <w:szCs w:val="28"/>
        </w:rPr>
        <w:t>, 16.4.</w:t>
      </w:r>
      <w:r w:rsidRPr="006756A4">
        <w:rPr>
          <w:rFonts w:ascii="Times New Roman" w:hAnsi="Times New Roman" w:cs="Times New Roman"/>
          <w:sz w:val="28"/>
          <w:szCs w:val="28"/>
        </w:rPr>
        <w:t xml:space="preserve"> раздела 16</w:t>
      </w:r>
      <w:r w:rsidRPr="006756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«Иные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форме»;</w:t>
      </w:r>
    </w:p>
    <w:p w14:paraId="3CB3BE8D" w14:textId="7ACC3903" w:rsidR="00AA2EC8" w:rsidRPr="006756A4" w:rsidRDefault="00AA2EC8" w:rsidP="00AA2EC8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FA7C55" w:rsidRPr="006756A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A7C55" w:rsidRPr="006756A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Исключить пункт 18.2. раздела 18. «Описание административной процедуры профилирования заявителя»;</w:t>
      </w:r>
    </w:p>
    <w:p w14:paraId="408A4A4D" w14:textId="2746824D" w:rsidR="00AA2EC8" w:rsidRPr="006756A4" w:rsidRDefault="00AA2EC8" w:rsidP="00AA2EC8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FA7C55" w:rsidRPr="006756A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A7C55" w:rsidRPr="006756A4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ункт 18.3. раздела 18. «Описание административной процедуры профилирования заявителя»</w:t>
      </w:r>
      <w:r w:rsidR="00FA7C55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соответственно считать пунктом 18.2. раздела 18. «Описание административной процедуры профилирования заявителя»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228EB91B" w14:textId="73F62765" w:rsidR="00AA2EC8" w:rsidRPr="006756A4" w:rsidRDefault="000C31AB" w:rsidP="00AA2EC8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AA2EC8" w:rsidRPr="006756A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A2EC8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В подпункте 2 подпункта 19.1.8.3. </w:t>
      </w:r>
      <w:r w:rsidR="002A7085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подпункта 19.1.8. </w:t>
      </w:r>
      <w:r w:rsidR="00AA2EC8" w:rsidRPr="006756A4">
        <w:rPr>
          <w:rFonts w:ascii="Times New Roman" w:hAnsi="Times New Roman" w:cs="Times New Roman"/>
          <w:sz w:val="28"/>
          <w:szCs w:val="28"/>
          <w:lang w:eastAsia="ru-RU"/>
        </w:rPr>
        <w:t>пункта 19.1. раздела 19 «Последовательность и сроки выполнения процедур по принятию решения» исключить слово «</w:t>
      </w:r>
      <w:r w:rsidR="005D4965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A2EC8" w:rsidRPr="006756A4">
        <w:rPr>
          <w:rFonts w:ascii="Times New Roman" w:hAnsi="Times New Roman" w:cs="Times New Roman"/>
          <w:sz w:val="28"/>
          <w:szCs w:val="28"/>
        </w:rPr>
        <w:t>РГИС»;</w:t>
      </w:r>
    </w:p>
    <w:p w14:paraId="4CF1B0E6" w14:textId="0140FED8" w:rsidR="00AA2EC8" w:rsidRPr="006756A4" w:rsidRDefault="00AA2EC8" w:rsidP="002A7085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1.2.2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. В подпункт</w:t>
      </w:r>
      <w:r w:rsidR="00E30527" w:rsidRPr="006756A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19.1.8.</w:t>
      </w:r>
      <w:r w:rsidR="00E30527" w:rsidRPr="006756A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30527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подпункта 19.1.8.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пункта 19.1. раздела 19 «Последовательность и сроки выполнения процедур по принятию решения»</w:t>
      </w:r>
      <w:r w:rsidR="002A7085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исключить слова «</w:t>
      </w:r>
      <w:r w:rsidR="005D4965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756A4">
        <w:rPr>
          <w:rFonts w:ascii="Times New Roman" w:hAnsi="Times New Roman" w:cs="Times New Roman"/>
          <w:sz w:val="28"/>
          <w:szCs w:val="28"/>
        </w:rPr>
        <w:t>Личный кабинет РПГУ, РГИС</w:t>
      </w:r>
      <w:r w:rsidR="002A7085" w:rsidRPr="006756A4">
        <w:rPr>
          <w:rFonts w:ascii="Times New Roman" w:hAnsi="Times New Roman" w:cs="Times New Roman"/>
          <w:sz w:val="28"/>
          <w:szCs w:val="28"/>
        </w:rPr>
        <w:t>»</w:t>
      </w:r>
      <w:r w:rsidR="006173E1" w:rsidRPr="006756A4">
        <w:rPr>
          <w:rFonts w:ascii="Times New Roman" w:hAnsi="Times New Roman" w:cs="Times New Roman"/>
          <w:sz w:val="28"/>
          <w:szCs w:val="28"/>
        </w:rPr>
        <w:t>;</w:t>
      </w:r>
    </w:p>
    <w:p w14:paraId="18E17788" w14:textId="2187746A" w:rsidR="005D4965" w:rsidRPr="006756A4" w:rsidRDefault="00DA25AE" w:rsidP="00DA25AE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1.2.2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. В </w:t>
      </w:r>
      <w:r w:rsidR="005D4965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абзаце втором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подпункт</w:t>
      </w:r>
      <w:r w:rsidR="005D4965" w:rsidRPr="006756A4">
        <w:rPr>
          <w:rFonts w:ascii="Times New Roman" w:hAnsi="Times New Roman" w:cs="Times New Roman"/>
          <w:sz w:val="28"/>
          <w:szCs w:val="28"/>
          <w:lang w:eastAsia="ru-RU"/>
        </w:rPr>
        <w:t>а 1 подпункта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19.1.8.5. подпункта 19.1.8. пункта 19.1. раздела 19 «Последовательность и сроки выполнения процедур по принятию решения» исключить слов</w:t>
      </w:r>
      <w:r w:rsidR="005D4965" w:rsidRPr="006756A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5D4965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A2EC8" w:rsidRPr="006756A4">
        <w:rPr>
          <w:rFonts w:ascii="Times New Roman" w:hAnsi="Times New Roman" w:cs="Times New Roman"/>
          <w:sz w:val="28"/>
          <w:szCs w:val="28"/>
          <w:lang w:eastAsia="ru-RU"/>
        </w:rPr>
        <w:t>РГИС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173E1" w:rsidRPr="006756A4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594E3836" w14:textId="12F00760" w:rsidR="005D4965" w:rsidRPr="006756A4" w:rsidRDefault="005D4965" w:rsidP="00DA25AE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1.2.2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. Абзац четвертый подпункта 1 подпункта 19.1.8.5. подпункта 19.1.8. пункта 19.1. раздела 19 «Последовательность и сроки выполнения процедур по принятию решения» изложить в следующей редакции:</w:t>
      </w:r>
    </w:p>
    <w:p w14:paraId="726FA6B5" w14:textId="046ED290" w:rsidR="00AA2EC8" w:rsidRPr="006756A4" w:rsidRDefault="00DA25AE" w:rsidP="00DA25AE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AA2EC8" w:rsidRPr="006756A4">
        <w:rPr>
          <w:rFonts w:ascii="Times New Roman" w:hAnsi="Times New Roman" w:cs="Times New Roman"/>
          <w:sz w:val="28"/>
          <w:szCs w:val="28"/>
          <w:lang w:eastAsia="ru-RU"/>
        </w:rPr>
        <w:t>Должностное лицо, работник администрации на основании собранного комплекта документов, исходя из вариантов предоставления Услуги, установленных АР, формирует проект решения о предоставлении Услуги по форме согласно Приложению 1 к АР или об отказе в ее предоставлении по форме согласно Приложению 3 к АР.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6C839C3D" w14:textId="3383F33F" w:rsidR="00D77C71" w:rsidRPr="006756A4" w:rsidRDefault="00D77C71" w:rsidP="00D77C71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200442626"/>
      <w:r w:rsidRPr="006756A4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AC716C" w:rsidRPr="006756A4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29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. Абзац третий подпункта 1 подпункта 19.1.8.5. подпункта 19.1.8. пункта 19.1. раздела 19 «Последовательность и сроки выполнения процедур по принятию решения» изложить в следующей редакции:</w:t>
      </w:r>
    </w:p>
    <w:p w14:paraId="545786BA" w14:textId="34F37FE0" w:rsidR="006A6ACC" w:rsidRPr="006756A4" w:rsidRDefault="00D77C71" w:rsidP="006A6ACC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«</w:t>
      </w:r>
      <w:r w:rsidR="006A6ACC" w:rsidRPr="006756A4">
        <w:rPr>
          <w:rFonts w:ascii="Times New Roman" w:hAnsi="Times New Roman" w:cs="Times New Roman"/>
          <w:sz w:val="28"/>
          <w:szCs w:val="28"/>
          <w:lang w:eastAsia="ru-RU"/>
        </w:rP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АР,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и направляет должностному лицу, работнику администрации для выдачи (направления) результата предоставления Услуги заявителю.</w:t>
      </w:r>
      <w:r w:rsidR="006173E1" w:rsidRPr="006756A4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bookmarkEnd w:id="0"/>
    <w:p w14:paraId="09262006" w14:textId="66FA0F62" w:rsidR="00E979F6" w:rsidRPr="006756A4" w:rsidRDefault="00E979F6" w:rsidP="00E97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AC716C" w:rsidRPr="006756A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1741C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В абзаце втором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подпункт</w:t>
      </w:r>
      <w:r w:rsidR="00D1741C" w:rsidRPr="006756A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2 подпункта 19.2.8.3. подпункта 19.2.8. пункта 19.</w:t>
      </w:r>
      <w:r w:rsidR="006A6ACC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раздела 19 «Последовательность и сроки выполнения процедур по принятию решения» исключить слово «</w:t>
      </w:r>
      <w:r w:rsidR="006A6ACC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756A4">
        <w:rPr>
          <w:rFonts w:ascii="Times New Roman" w:hAnsi="Times New Roman" w:cs="Times New Roman"/>
          <w:sz w:val="28"/>
          <w:szCs w:val="28"/>
        </w:rPr>
        <w:t>РГИС»;</w:t>
      </w:r>
    </w:p>
    <w:p w14:paraId="6D6C54A7" w14:textId="3783572F" w:rsidR="00E979F6" w:rsidRPr="006756A4" w:rsidRDefault="00E979F6" w:rsidP="00E97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A4">
        <w:rPr>
          <w:rFonts w:ascii="Times New Roman" w:hAnsi="Times New Roman" w:cs="Times New Roman"/>
          <w:sz w:val="28"/>
          <w:szCs w:val="28"/>
        </w:rPr>
        <w:t>1.2.</w:t>
      </w:r>
      <w:r w:rsidR="00AC716C" w:rsidRPr="006756A4">
        <w:rPr>
          <w:rFonts w:ascii="Times New Roman" w:hAnsi="Times New Roman" w:cs="Times New Roman"/>
          <w:sz w:val="28"/>
          <w:szCs w:val="28"/>
        </w:rPr>
        <w:t>3</w:t>
      </w:r>
      <w:r w:rsidR="00FC7D5B" w:rsidRPr="006756A4">
        <w:rPr>
          <w:rFonts w:ascii="Times New Roman" w:hAnsi="Times New Roman" w:cs="Times New Roman"/>
          <w:sz w:val="28"/>
          <w:szCs w:val="28"/>
        </w:rPr>
        <w:t>1</w:t>
      </w:r>
      <w:r w:rsidRPr="006756A4">
        <w:rPr>
          <w:rFonts w:ascii="Times New Roman" w:hAnsi="Times New Roman" w:cs="Times New Roman"/>
          <w:sz w:val="28"/>
          <w:szCs w:val="28"/>
        </w:rPr>
        <w:t xml:space="preserve">.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D1741C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абзаце втором подпункта 2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подпункт</w:t>
      </w:r>
      <w:r w:rsidR="00D1741C" w:rsidRPr="006756A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2839" w:rsidRPr="006756A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9.2.8.</w:t>
      </w:r>
      <w:r w:rsidR="00D1741C" w:rsidRPr="006756A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. подпункта 19.2.8. пункта 19. раздела 19 «Последовательность и сроки выполнения процедур по принятию решения» исключить слова «</w:t>
      </w:r>
      <w:r w:rsidR="00D1741C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756A4">
        <w:rPr>
          <w:rFonts w:ascii="Times New Roman" w:hAnsi="Times New Roman" w:cs="Times New Roman"/>
          <w:sz w:val="28"/>
          <w:szCs w:val="28"/>
        </w:rPr>
        <w:t>Личный кабинет РПГУ, РГИС»;</w:t>
      </w:r>
    </w:p>
    <w:p w14:paraId="6D83F2FD" w14:textId="58D325C0" w:rsidR="006A6ACC" w:rsidRPr="006756A4" w:rsidRDefault="00E979F6" w:rsidP="00E97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</w:rPr>
        <w:t>1.2.</w:t>
      </w:r>
      <w:r w:rsidR="00AC716C" w:rsidRPr="006756A4">
        <w:rPr>
          <w:rFonts w:ascii="Times New Roman" w:hAnsi="Times New Roman" w:cs="Times New Roman"/>
          <w:sz w:val="28"/>
          <w:szCs w:val="28"/>
        </w:rPr>
        <w:t>3</w:t>
      </w:r>
      <w:r w:rsidR="00FC7D5B" w:rsidRPr="006756A4">
        <w:rPr>
          <w:rFonts w:ascii="Times New Roman" w:hAnsi="Times New Roman" w:cs="Times New Roman"/>
          <w:sz w:val="28"/>
          <w:szCs w:val="28"/>
        </w:rPr>
        <w:t>2</w:t>
      </w:r>
      <w:r w:rsidRPr="006756A4">
        <w:rPr>
          <w:rFonts w:ascii="Times New Roman" w:hAnsi="Times New Roman" w:cs="Times New Roman"/>
          <w:sz w:val="28"/>
          <w:szCs w:val="28"/>
        </w:rPr>
        <w:t>.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6A6ACC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абзаце втором подпункта 2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подпункт</w:t>
      </w:r>
      <w:r w:rsidR="006A6ACC" w:rsidRPr="006756A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42839" w:rsidRPr="006756A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9.2.8.5. подпункта 19.2.8. пункта 19. раздела 19 «Последовательность и сроки выполнения процедур по принятию решения» исключить слов</w:t>
      </w:r>
      <w:r w:rsidR="006A6ACC" w:rsidRPr="006756A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D77C71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РГИС»</w:t>
      </w:r>
      <w:r w:rsidR="006A6ACC" w:rsidRPr="006756A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AC7BD72" w14:textId="6592D8E2" w:rsidR="00D1741C" w:rsidRPr="006756A4" w:rsidRDefault="00D1741C" w:rsidP="00E97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6173E1" w:rsidRPr="006756A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. Абзац четвертый подпункта 2 подпункта </w:t>
      </w:r>
      <w:r w:rsidR="00142839" w:rsidRPr="006756A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9.2.8.5. подпункта 19.2.8. пункта 19. раздела 19 «Последовательность и сроки выполнения процедур по принятию решения» изложить в следующей редакции:</w:t>
      </w:r>
    </w:p>
    <w:p w14:paraId="1D8CDDD4" w14:textId="63F93F0D" w:rsidR="00D1741C" w:rsidRPr="006756A4" w:rsidRDefault="00D1741C" w:rsidP="00D1741C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«Должностное лицо, работник администрации на основании собранного комплекта документов, исходя из вариантов предоставления Услуги, установленных АР, формирует проект решения о предоставлении Услуги по форме согласно Приложению 1 к АР или об отказе в ее предоставлении по форме согласно Приложению 3 к АР.»</w:t>
      </w:r>
      <w:r w:rsidR="006173E1" w:rsidRPr="006756A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7DFFA02E" w14:textId="3E6167D7" w:rsidR="006A6ACC" w:rsidRPr="006756A4" w:rsidRDefault="006A6ACC" w:rsidP="00E97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6173E1" w:rsidRPr="006756A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. Абзац </w:t>
      </w:r>
      <w:r w:rsidR="00D77C71" w:rsidRPr="006756A4">
        <w:rPr>
          <w:rFonts w:ascii="Times New Roman" w:hAnsi="Times New Roman" w:cs="Times New Roman"/>
          <w:sz w:val="28"/>
          <w:szCs w:val="28"/>
          <w:lang w:eastAsia="ru-RU"/>
        </w:rPr>
        <w:t>третий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подпункта 2 подпункта </w:t>
      </w:r>
      <w:r w:rsidR="00142839" w:rsidRPr="006756A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9.2.8.5. подпункта 19.2.8. пункта 19. раздела 19 «Последовательность и сроки выполнения процедур по принятию решения» изложить в следующей редакции:</w:t>
      </w:r>
    </w:p>
    <w:p w14:paraId="251B6438" w14:textId="1B060583" w:rsidR="006A6ACC" w:rsidRPr="006756A4" w:rsidRDefault="00D77C71" w:rsidP="006A6ACC">
      <w:p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A6ACC" w:rsidRPr="006756A4">
        <w:rPr>
          <w:rFonts w:ascii="Times New Roman" w:hAnsi="Times New Roman" w:cs="Times New Roman"/>
          <w:sz w:val="28"/>
          <w:szCs w:val="28"/>
          <w:lang w:eastAsia="ru-RU"/>
        </w:rPr>
        <w:t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АР,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и направляет должностному лицу, работнику администрации для выдачи (направления) результата предоставления Услуги заявителю.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4588EEEB" w14:textId="68085CAB" w:rsidR="000C31AB" w:rsidRPr="006756A4" w:rsidRDefault="00E979F6" w:rsidP="00E97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6173E1" w:rsidRPr="006756A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C31AB" w:rsidRPr="006756A4">
        <w:rPr>
          <w:rFonts w:ascii="Times New Roman" w:hAnsi="Times New Roman" w:cs="Times New Roman"/>
          <w:sz w:val="28"/>
          <w:szCs w:val="28"/>
          <w:lang w:eastAsia="ru-RU"/>
        </w:rPr>
        <w:t>В пункте 23.</w:t>
      </w:r>
      <w:r w:rsidR="00694947" w:rsidRPr="006756A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C31AB" w:rsidRPr="006756A4">
        <w:rPr>
          <w:rFonts w:ascii="Times New Roman" w:hAnsi="Times New Roman" w:cs="Times New Roman"/>
          <w:sz w:val="28"/>
          <w:szCs w:val="28"/>
          <w:lang w:eastAsia="ru-RU"/>
        </w:rPr>
        <w:t>. раздела 23. «Положения,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организаций» исключить слова «</w:t>
      </w:r>
      <w:r w:rsidR="000C31AB" w:rsidRPr="006756A4">
        <w:rPr>
          <w:rFonts w:ascii="Times New Roman" w:hAnsi="Times New Roman" w:cs="Times New Roman"/>
          <w:sz w:val="28"/>
          <w:szCs w:val="28"/>
        </w:rPr>
        <w:t>МФЦ, Учредителю МФЦ», «работников МФЦ»</w:t>
      </w:r>
      <w:r w:rsidR="00660171" w:rsidRPr="006756A4">
        <w:rPr>
          <w:rFonts w:ascii="Times New Roman" w:hAnsi="Times New Roman" w:cs="Times New Roman"/>
          <w:sz w:val="28"/>
          <w:szCs w:val="28"/>
        </w:rPr>
        <w:t>;</w:t>
      </w:r>
      <w:r w:rsidR="000C31AB" w:rsidRPr="006756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55155E" w14:textId="31D3A408" w:rsidR="000C31AB" w:rsidRPr="006756A4" w:rsidRDefault="000C31AB" w:rsidP="000C3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A4">
        <w:rPr>
          <w:rFonts w:ascii="Times New Roman" w:hAnsi="Times New Roman" w:cs="Times New Roman"/>
          <w:sz w:val="28"/>
          <w:szCs w:val="28"/>
        </w:rPr>
        <w:t>1.2.</w:t>
      </w:r>
      <w:r w:rsidR="006173E1" w:rsidRPr="006756A4">
        <w:rPr>
          <w:rFonts w:ascii="Times New Roman" w:hAnsi="Times New Roman" w:cs="Times New Roman"/>
          <w:sz w:val="28"/>
          <w:szCs w:val="28"/>
        </w:rPr>
        <w:t>3</w:t>
      </w:r>
      <w:r w:rsidR="00FC7D5B" w:rsidRPr="006756A4">
        <w:rPr>
          <w:rFonts w:ascii="Times New Roman" w:hAnsi="Times New Roman" w:cs="Times New Roman"/>
          <w:sz w:val="28"/>
          <w:szCs w:val="28"/>
        </w:rPr>
        <w:t>6</w:t>
      </w:r>
      <w:r w:rsidRPr="006756A4">
        <w:rPr>
          <w:rFonts w:ascii="Times New Roman" w:hAnsi="Times New Roman" w:cs="Times New Roman"/>
          <w:sz w:val="28"/>
          <w:szCs w:val="28"/>
        </w:rPr>
        <w:t>. В пункте 23.5. 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раздела 23. «Положения,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организаций» исключить слова</w:t>
      </w:r>
      <w:r w:rsidRPr="006756A4">
        <w:rPr>
          <w:rFonts w:ascii="Times New Roman" w:hAnsi="Times New Roman" w:cs="Times New Roman"/>
          <w:sz w:val="28"/>
          <w:szCs w:val="28"/>
        </w:rPr>
        <w:t xml:space="preserve"> «</w:t>
      </w:r>
      <w:r w:rsidR="00694947" w:rsidRPr="006756A4">
        <w:rPr>
          <w:rFonts w:ascii="Times New Roman" w:hAnsi="Times New Roman" w:cs="Times New Roman"/>
          <w:sz w:val="28"/>
          <w:szCs w:val="28"/>
        </w:rPr>
        <w:t xml:space="preserve">, </w:t>
      </w:r>
      <w:r w:rsidRPr="006756A4">
        <w:rPr>
          <w:rFonts w:ascii="Times New Roman" w:hAnsi="Times New Roman" w:cs="Times New Roman"/>
          <w:sz w:val="28"/>
          <w:szCs w:val="28"/>
        </w:rPr>
        <w:t>а также МФЦ при предоставлении Услуги»</w:t>
      </w:r>
      <w:r w:rsidR="00660171" w:rsidRPr="006756A4">
        <w:rPr>
          <w:rFonts w:ascii="Times New Roman" w:hAnsi="Times New Roman" w:cs="Times New Roman"/>
          <w:sz w:val="28"/>
          <w:szCs w:val="28"/>
        </w:rPr>
        <w:t>;</w:t>
      </w:r>
    </w:p>
    <w:p w14:paraId="5D6662C3" w14:textId="160FFE36" w:rsidR="00142839" w:rsidRPr="006756A4" w:rsidRDefault="00142839" w:rsidP="000C31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</w:rPr>
        <w:t>1.2.3</w:t>
      </w:r>
      <w:r w:rsidR="00FC7D5B" w:rsidRPr="006756A4">
        <w:rPr>
          <w:rFonts w:ascii="Times New Roman" w:hAnsi="Times New Roman" w:cs="Times New Roman"/>
          <w:sz w:val="28"/>
          <w:szCs w:val="28"/>
        </w:rPr>
        <w:t>7</w:t>
      </w:r>
      <w:r w:rsidRPr="006756A4">
        <w:rPr>
          <w:rFonts w:ascii="Times New Roman" w:hAnsi="Times New Roman" w:cs="Times New Roman"/>
          <w:sz w:val="28"/>
          <w:szCs w:val="28"/>
        </w:rPr>
        <w:t xml:space="preserve">. В названии раздела </w:t>
      </w:r>
      <w:r w:rsidRPr="006756A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756A4">
        <w:rPr>
          <w:rFonts w:ascii="Times New Roman" w:hAnsi="Times New Roman" w:cs="Times New Roman"/>
          <w:sz w:val="28"/>
          <w:szCs w:val="28"/>
        </w:rPr>
        <w:t>. «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администрации, МФЦ, а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также их должностных лиц, муниципальных служащих, работников» исключить слова «МФЦ</w:t>
      </w:r>
      <w:r w:rsidR="006756A4" w:rsidRPr="006756A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14:paraId="7A6D6B8C" w14:textId="15A9C657" w:rsidR="00CF5749" w:rsidRPr="006756A4" w:rsidRDefault="000C31AB" w:rsidP="00AC7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6173E1" w:rsidRPr="006756A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C7D5B" w:rsidRPr="006756A4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660171" w:rsidRPr="006756A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В пункте 24.1. раздела 24.</w:t>
      </w:r>
      <w:r w:rsidRPr="006756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«Способы информирования заявителей</w:t>
      </w:r>
      <w:r w:rsidR="00AC716C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AC716C" w:rsidRPr="006756A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порядке досудебного (внесудебного) обжалования» исключить слова «</w:t>
      </w:r>
      <w:r w:rsidR="00694947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МФЦ»</w:t>
      </w:r>
      <w:r w:rsidR="00436071" w:rsidRPr="006756A4">
        <w:rPr>
          <w:rFonts w:ascii="Times New Roman" w:hAnsi="Times New Roman" w:cs="Times New Roman"/>
          <w:sz w:val="28"/>
          <w:szCs w:val="28"/>
          <w:lang w:eastAsia="ru-RU"/>
        </w:rPr>
        <w:t>, «учредителя МФЦ</w:t>
      </w:r>
      <w:r w:rsidR="00CF5749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, РПГУ»; </w:t>
      </w:r>
    </w:p>
    <w:p w14:paraId="38BBAE70" w14:textId="7D884A61" w:rsidR="00436071" w:rsidRPr="006756A4" w:rsidRDefault="00436071" w:rsidP="00436071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56A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1.2.</w:t>
      </w:r>
      <w:r w:rsidR="00FC7D5B" w:rsidRPr="006756A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39</w:t>
      </w:r>
      <w:r w:rsidR="00AC716C" w:rsidRPr="006756A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  <w:r w:rsidRPr="006756A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 пункте 25.1. раздела 25</w:t>
      </w:r>
      <w:r w:rsidRPr="006756A4">
        <w:rPr>
          <w:rFonts w:ascii="Times New Roman" w:hAnsi="Times New Roman" w:cs="Times New Roman"/>
          <w:color w:val="auto"/>
          <w:sz w:val="28"/>
          <w:szCs w:val="28"/>
        </w:rPr>
        <w:t xml:space="preserve"> «Формы и</w:t>
      </w:r>
      <w:r w:rsidRPr="006756A4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6756A4">
        <w:rPr>
          <w:rFonts w:ascii="Times New Roman" w:hAnsi="Times New Roman" w:cs="Times New Roman"/>
          <w:color w:val="auto"/>
          <w:sz w:val="28"/>
          <w:szCs w:val="28"/>
        </w:rPr>
        <w:t>способы подачи заявителями жалобы» исключить слова «</w:t>
      </w:r>
      <w:r w:rsidR="00694947" w:rsidRPr="006756A4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6756A4">
        <w:rPr>
          <w:rFonts w:ascii="Times New Roman" w:hAnsi="Times New Roman" w:cs="Times New Roman"/>
          <w:color w:val="auto"/>
          <w:sz w:val="28"/>
          <w:szCs w:val="28"/>
        </w:rPr>
        <w:t>МФЦ»</w:t>
      </w:r>
      <w:r w:rsidRPr="006756A4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 «а также многофункциональных центров предоставления государственных и муниципальных услуг Московской области и их работников»;</w:t>
      </w:r>
    </w:p>
    <w:p w14:paraId="6175E133" w14:textId="42DD410A" w:rsidR="00BC75D2" w:rsidRPr="006756A4" w:rsidRDefault="00BC75D2" w:rsidP="00BC75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AC716C" w:rsidRPr="006756A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F7604" w:rsidRPr="006756A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. В подпункт</w:t>
      </w:r>
      <w:r w:rsidR="00FC5571" w:rsidRPr="006756A4"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  <w:r w:rsidR="00FC5571" w:rsidRPr="006756A4">
        <w:rPr>
          <w:rFonts w:ascii="Times New Roman" w:hAnsi="Times New Roman" w:cs="Times New Roman"/>
          <w:sz w:val="28"/>
          <w:szCs w:val="28"/>
          <w:lang w:eastAsia="ru-RU"/>
        </w:rPr>
        <w:t>, 5, 7, 9, 10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пункта 25.2. раздела 25. </w:t>
      </w:r>
      <w:r w:rsidRPr="006756A4">
        <w:rPr>
          <w:rFonts w:ascii="Times New Roman" w:hAnsi="Times New Roman" w:cs="Times New Roman"/>
          <w:sz w:val="28"/>
          <w:szCs w:val="28"/>
        </w:rPr>
        <w:t>«Формы и</w:t>
      </w:r>
      <w:r w:rsidRPr="006756A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56A4">
        <w:rPr>
          <w:rFonts w:ascii="Times New Roman" w:hAnsi="Times New Roman" w:cs="Times New Roman"/>
          <w:sz w:val="28"/>
          <w:szCs w:val="28"/>
        </w:rPr>
        <w:t>способы подачи заявителями жалобы» исключить слова «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Услуги в полном объеме в порядке, определенном частью 1.3 статьи 16 Федерального закона № 210-ФЗ;</w:t>
      </w:r>
      <w:r w:rsidR="00FC5571" w:rsidRPr="006756A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60171" w:rsidRPr="006756A4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3403100" w14:textId="6790F984" w:rsidR="00FC5571" w:rsidRPr="006756A4" w:rsidRDefault="00FC5571" w:rsidP="00FC5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AC716C" w:rsidRPr="006756A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F7604" w:rsidRPr="006756A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86A6F" w:rsidRPr="006756A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В пункте 25.3. раздела 25. </w:t>
      </w:r>
      <w:r w:rsidRPr="006756A4">
        <w:rPr>
          <w:rFonts w:ascii="Times New Roman" w:hAnsi="Times New Roman" w:cs="Times New Roman"/>
          <w:sz w:val="28"/>
          <w:szCs w:val="28"/>
        </w:rPr>
        <w:t>«Формы и</w:t>
      </w:r>
      <w:r w:rsidRPr="006756A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56A4">
        <w:rPr>
          <w:rFonts w:ascii="Times New Roman" w:hAnsi="Times New Roman" w:cs="Times New Roman"/>
          <w:sz w:val="28"/>
          <w:szCs w:val="28"/>
        </w:rPr>
        <w:t>способы подачи заявителями жалобы» исключить слова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«МФЦ, Учредителю МФЦ»</w:t>
      </w:r>
      <w:r w:rsidR="003F5FB4" w:rsidRPr="006756A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501BB20A" w14:textId="70B07798" w:rsidR="00FC5571" w:rsidRPr="006756A4" w:rsidRDefault="00FC5571" w:rsidP="00FC5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AC716C" w:rsidRPr="006756A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F7604" w:rsidRPr="006756A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586A6F" w:rsidRPr="006756A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В подпункте 3 подпункта 25.3.1. пункта 25.3. раздела 25. </w:t>
      </w:r>
      <w:r w:rsidRPr="006756A4">
        <w:rPr>
          <w:rFonts w:ascii="Times New Roman" w:hAnsi="Times New Roman" w:cs="Times New Roman"/>
          <w:sz w:val="28"/>
          <w:szCs w:val="28"/>
        </w:rPr>
        <w:t>«Формы и</w:t>
      </w:r>
      <w:r w:rsidRPr="006756A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56A4">
        <w:rPr>
          <w:rFonts w:ascii="Times New Roman" w:hAnsi="Times New Roman" w:cs="Times New Roman"/>
          <w:sz w:val="28"/>
          <w:szCs w:val="28"/>
        </w:rPr>
        <w:t>способы подачи заявителями жалобы» исключить слова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«работника МФЦ»; </w:t>
      </w:r>
    </w:p>
    <w:p w14:paraId="518A027F" w14:textId="4DA50DE1" w:rsidR="00FC5571" w:rsidRPr="006756A4" w:rsidRDefault="00586A6F" w:rsidP="00FC5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AC716C" w:rsidRPr="006756A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F7604" w:rsidRPr="006756A4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C5571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В подпункте 4 подпункта 25.3.1. пункта 25.3. раздела 25. </w:t>
      </w:r>
      <w:r w:rsidR="00FC5571" w:rsidRPr="006756A4">
        <w:rPr>
          <w:rFonts w:ascii="Times New Roman" w:hAnsi="Times New Roman" w:cs="Times New Roman"/>
          <w:sz w:val="28"/>
          <w:szCs w:val="28"/>
        </w:rPr>
        <w:t>«Формы и</w:t>
      </w:r>
      <w:r w:rsidR="00FC5571" w:rsidRPr="006756A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C5571" w:rsidRPr="006756A4">
        <w:rPr>
          <w:rFonts w:ascii="Times New Roman" w:hAnsi="Times New Roman" w:cs="Times New Roman"/>
          <w:sz w:val="28"/>
          <w:szCs w:val="28"/>
        </w:rPr>
        <w:t>способы подачи заявителями жалобы» исключить слова</w:t>
      </w:r>
      <w:r w:rsidR="00FC5571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«служащего МФЦ</w:t>
      </w:r>
      <w:r w:rsidR="00FF7357" w:rsidRPr="006756A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3F5FB4" w:rsidRPr="006756A4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FC5571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E70C254" w14:textId="6C085BCD" w:rsidR="00FC5571" w:rsidRPr="006756A4" w:rsidRDefault="00FF7357" w:rsidP="003F5FB4">
      <w:pPr>
        <w:pStyle w:val="ad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  <w:lang w:val="ru-RU" w:eastAsia="ru-RU" w:bidi="ar-SA"/>
        </w:rPr>
      </w:pPr>
      <w:r w:rsidRPr="006756A4">
        <w:rPr>
          <w:rFonts w:eastAsia="Calibri" w:cs="Times New Roman"/>
          <w:sz w:val="28"/>
          <w:szCs w:val="28"/>
          <w:lang w:val="ru-RU" w:eastAsia="ru-RU" w:bidi="ar-SA"/>
        </w:rPr>
        <w:t>1.2.</w:t>
      </w:r>
      <w:r w:rsidR="006173E1" w:rsidRPr="006756A4">
        <w:rPr>
          <w:rFonts w:eastAsia="Calibri" w:cs="Times New Roman"/>
          <w:sz w:val="28"/>
          <w:szCs w:val="28"/>
          <w:lang w:val="ru-RU" w:eastAsia="ru-RU" w:bidi="ar-SA"/>
        </w:rPr>
        <w:t>4</w:t>
      </w:r>
      <w:r w:rsidR="00AF7604" w:rsidRPr="006756A4">
        <w:rPr>
          <w:rFonts w:eastAsia="Calibri" w:cs="Times New Roman"/>
          <w:sz w:val="28"/>
          <w:szCs w:val="28"/>
          <w:lang w:val="ru-RU" w:eastAsia="ru-RU" w:bidi="ar-SA"/>
        </w:rPr>
        <w:t>4</w:t>
      </w:r>
      <w:r w:rsidRPr="006756A4">
        <w:rPr>
          <w:rFonts w:eastAsia="Calibri" w:cs="Times New Roman"/>
          <w:sz w:val="28"/>
          <w:szCs w:val="28"/>
          <w:lang w:val="ru-RU" w:eastAsia="ru-RU" w:bidi="ar-SA"/>
        </w:rPr>
        <w:t xml:space="preserve">. В </w:t>
      </w:r>
      <w:r w:rsidRPr="006756A4">
        <w:rPr>
          <w:rFonts w:cs="Times New Roman"/>
          <w:sz w:val="28"/>
          <w:szCs w:val="28"/>
          <w:lang w:val="ru-RU" w:eastAsia="ru-RU"/>
        </w:rPr>
        <w:t xml:space="preserve">пункте 25.4. раздела 25. </w:t>
      </w:r>
      <w:r w:rsidRPr="006756A4">
        <w:rPr>
          <w:rFonts w:cs="Times New Roman"/>
          <w:sz w:val="28"/>
          <w:szCs w:val="28"/>
          <w:lang w:val="ru-RU"/>
        </w:rPr>
        <w:t>«Формы и</w:t>
      </w:r>
      <w:r w:rsidRPr="006756A4">
        <w:rPr>
          <w:rFonts w:cs="Times New Roman"/>
          <w:sz w:val="28"/>
          <w:szCs w:val="28"/>
        </w:rPr>
        <w:t> </w:t>
      </w:r>
      <w:r w:rsidRPr="006756A4">
        <w:rPr>
          <w:rFonts w:cs="Times New Roman"/>
          <w:sz w:val="28"/>
          <w:szCs w:val="28"/>
          <w:lang w:val="ru-RU"/>
        </w:rPr>
        <w:t>способы подачи заявителями жалобы» исключить слова</w:t>
      </w:r>
      <w:r w:rsidR="003F5FB4" w:rsidRPr="006756A4">
        <w:rPr>
          <w:rFonts w:eastAsia="Calibri" w:cs="Times New Roman"/>
          <w:sz w:val="28"/>
          <w:szCs w:val="28"/>
          <w:lang w:val="ru-RU" w:eastAsia="ru-RU" w:bidi="ar-SA"/>
        </w:rPr>
        <w:t xml:space="preserve"> «</w:t>
      </w:r>
      <w:r w:rsidR="00FC5571" w:rsidRPr="006756A4">
        <w:rPr>
          <w:rFonts w:eastAsia="Calibri" w:cs="Times New Roman"/>
          <w:sz w:val="28"/>
          <w:szCs w:val="28"/>
          <w:lang w:val="ru-RU" w:eastAsia="ru-RU" w:bidi="ar-SA"/>
        </w:rPr>
        <w:t>МФЦ (в месте, где заявитель подавал запрос на получение Услуги, нарушение порядка которой обжалуется, либо в месте, где заявителем получен результат предоставления указанной Услуги), Учредителем МФЦ (в месте его фактического нахождения)</w:t>
      </w:r>
      <w:r w:rsidR="003F5FB4" w:rsidRPr="006756A4">
        <w:rPr>
          <w:rFonts w:eastAsia="Calibri" w:cs="Times New Roman"/>
          <w:sz w:val="28"/>
          <w:szCs w:val="28"/>
          <w:lang w:val="ru-RU" w:eastAsia="ru-RU" w:bidi="ar-SA"/>
        </w:rPr>
        <w:t>»</w:t>
      </w:r>
      <w:r w:rsidR="00660171" w:rsidRPr="006756A4">
        <w:rPr>
          <w:rFonts w:eastAsia="Calibri" w:cs="Times New Roman"/>
          <w:sz w:val="28"/>
          <w:szCs w:val="28"/>
          <w:lang w:val="ru-RU" w:eastAsia="ru-RU" w:bidi="ar-SA"/>
        </w:rPr>
        <w:t>;</w:t>
      </w:r>
      <w:r w:rsidR="00FC5571" w:rsidRPr="006756A4">
        <w:rPr>
          <w:rFonts w:eastAsia="Calibri" w:cs="Times New Roman"/>
          <w:sz w:val="28"/>
          <w:szCs w:val="28"/>
          <w:lang w:val="ru-RU" w:eastAsia="ru-RU" w:bidi="ar-SA"/>
        </w:rPr>
        <w:t xml:space="preserve"> </w:t>
      </w:r>
    </w:p>
    <w:p w14:paraId="1C61A242" w14:textId="58877B7F" w:rsidR="003F5FB4" w:rsidRPr="006756A4" w:rsidRDefault="003F5FB4" w:rsidP="003F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6173E1" w:rsidRPr="006756A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F7604" w:rsidRPr="006756A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. Исключить подпункт </w:t>
      </w:r>
      <w:r w:rsidRPr="006756A4">
        <w:rPr>
          <w:rFonts w:ascii="Times New Roman" w:hAnsi="Times New Roman" w:cs="Times New Roman"/>
          <w:sz w:val="28"/>
          <w:szCs w:val="28"/>
        </w:rPr>
        <w:t xml:space="preserve">25.5.2. пункта 25.5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раздела 25. </w:t>
      </w:r>
      <w:r w:rsidRPr="006756A4">
        <w:rPr>
          <w:rFonts w:ascii="Times New Roman" w:hAnsi="Times New Roman" w:cs="Times New Roman"/>
          <w:sz w:val="28"/>
          <w:szCs w:val="28"/>
        </w:rPr>
        <w:t>«Формы и</w:t>
      </w:r>
      <w:r w:rsidRPr="006756A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56A4">
        <w:rPr>
          <w:rFonts w:ascii="Times New Roman" w:hAnsi="Times New Roman" w:cs="Times New Roman"/>
          <w:sz w:val="28"/>
          <w:szCs w:val="28"/>
        </w:rPr>
        <w:t>способы подачи заявителями жалобы»</w:t>
      </w:r>
      <w:r w:rsidR="00660171" w:rsidRPr="006756A4">
        <w:rPr>
          <w:rFonts w:ascii="Times New Roman" w:hAnsi="Times New Roman" w:cs="Times New Roman"/>
          <w:sz w:val="28"/>
          <w:szCs w:val="28"/>
        </w:rPr>
        <w:t>;</w:t>
      </w:r>
    </w:p>
    <w:p w14:paraId="689A8FCC" w14:textId="7DE5BDCB" w:rsidR="003F5FB4" w:rsidRPr="006756A4" w:rsidRDefault="003F5FB4" w:rsidP="003F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A4">
        <w:rPr>
          <w:rFonts w:ascii="Times New Roman" w:hAnsi="Times New Roman" w:cs="Times New Roman"/>
          <w:sz w:val="28"/>
          <w:szCs w:val="28"/>
        </w:rPr>
        <w:t>1.2.</w:t>
      </w:r>
      <w:r w:rsidR="006173E1" w:rsidRPr="006756A4">
        <w:rPr>
          <w:rFonts w:ascii="Times New Roman" w:hAnsi="Times New Roman" w:cs="Times New Roman"/>
          <w:sz w:val="28"/>
          <w:szCs w:val="28"/>
        </w:rPr>
        <w:t>4</w:t>
      </w:r>
      <w:r w:rsidR="00AF7604" w:rsidRPr="006756A4">
        <w:rPr>
          <w:rFonts w:ascii="Times New Roman" w:hAnsi="Times New Roman" w:cs="Times New Roman"/>
          <w:sz w:val="28"/>
          <w:szCs w:val="28"/>
        </w:rPr>
        <w:t>6</w:t>
      </w:r>
      <w:r w:rsidRPr="006756A4">
        <w:rPr>
          <w:rFonts w:ascii="Times New Roman" w:hAnsi="Times New Roman" w:cs="Times New Roman"/>
          <w:sz w:val="28"/>
          <w:szCs w:val="28"/>
        </w:rPr>
        <w:t xml:space="preserve">. В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подпункте </w:t>
      </w:r>
      <w:r w:rsidRPr="006756A4">
        <w:rPr>
          <w:rFonts w:ascii="Times New Roman" w:hAnsi="Times New Roman" w:cs="Times New Roman"/>
          <w:sz w:val="28"/>
          <w:szCs w:val="28"/>
        </w:rPr>
        <w:t xml:space="preserve">25.5.3. пункта 25.5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раздела 25. </w:t>
      </w:r>
      <w:r w:rsidRPr="006756A4">
        <w:rPr>
          <w:rFonts w:ascii="Times New Roman" w:hAnsi="Times New Roman" w:cs="Times New Roman"/>
          <w:sz w:val="28"/>
          <w:szCs w:val="28"/>
        </w:rPr>
        <w:t>«Формы и</w:t>
      </w:r>
      <w:r w:rsidRPr="006756A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56A4">
        <w:rPr>
          <w:rFonts w:ascii="Times New Roman" w:hAnsi="Times New Roman" w:cs="Times New Roman"/>
          <w:sz w:val="28"/>
          <w:szCs w:val="28"/>
        </w:rPr>
        <w:t>способы подачи заявителями жалобы» исключить слова «за исключением жалоб на решения и действия (бездействие) МФЦ и их работников»;</w:t>
      </w:r>
    </w:p>
    <w:p w14:paraId="146E1F06" w14:textId="79BBE162" w:rsidR="000C31AB" w:rsidRPr="006756A4" w:rsidRDefault="003F5FB4" w:rsidP="00E03EDE">
      <w:pPr>
        <w:pStyle w:val="ad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6756A4">
        <w:rPr>
          <w:rFonts w:cs="Times New Roman"/>
          <w:sz w:val="28"/>
          <w:szCs w:val="28"/>
          <w:lang w:val="ru-RU" w:eastAsia="ru-RU"/>
        </w:rPr>
        <w:t>1.2.</w:t>
      </w:r>
      <w:r w:rsidR="006173E1" w:rsidRPr="006756A4">
        <w:rPr>
          <w:rFonts w:cs="Times New Roman"/>
          <w:sz w:val="28"/>
          <w:szCs w:val="28"/>
          <w:lang w:val="ru-RU" w:eastAsia="ru-RU"/>
        </w:rPr>
        <w:t>4</w:t>
      </w:r>
      <w:r w:rsidR="00AF7604" w:rsidRPr="006756A4">
        <w:rPr>
          <w:rFonts w:cs="Times New Roman"/>
          <w:sz w:val="28"/>
          <w:szCs w:val="28"/>
          <w:lang w:val="ru-RU" w:eastAsia="ru-RU"/>
        </w:rPr>
        <w:t>7</w:t>
      </w:r>
      <w:r w:rsidRPr="006756A4">
        <w:rPr>
          <w:rFonts w:cs="Times New Roman"/>
          <w:sz w:val="28"/>
          <w:szCs w:val="28"/>
          <w:lang w:val="ru-RU" w:eastAsia="ru-RU"/>
        </w:rPr>
        <w:t xml:space="preserve">. Подпункты </w:t>
      </w:r>
      <w:r w:rsidRPr="006756A4">
        <w:rPr>
          <w:rFonts w:cs="Times New Roman"/>
          <w:sz w:val="28"/>
          <w:szCs w:val="28"/>
          <w:lang w:val="ru-RU"/>
        </w:rPr>
        <w:t xml:space="preserve">25.5.3 и 25.5.4. пункта 25.5 </w:t>
      </w:r>
      <w:r w:rsidRPr="006756A4">
        <w:rPr>
          <w:rFonts w:cs="Times New Roman"/>
          <w:sz w:val="28"/>
          <w:szCs w:val="28"/>
          <w:lang w:val="ru-RU" w:eastAsia="ru-RU"/>
        </w:rPr>
        <w:t xml:space="preserve">раздела 25. </w:t>
      </w:r>
      <w:r w:rsidRPr="006756A4">
        <w:rPr>
          <w:rFonts w:cs="Times New Roman"/>
          <w:sz w:val="28"/>
          <w:szCs w:val="28"/>
          <w:lang w:val="ru-RU"/>
        </w:rPr>
        <w:t>«Формы и</w:t>
      </w:r>
      <w:r w:rsidRPr="006756A4">
        <w:rPr>
          <w:rFonts w:cs="Times New Roman"/>
          <w:sz w:val="28"/>
          <w:szCs w:val="28"/>
        </w:rPr>
        <w:t> </w:t>
      </w:r>
      <w:r w:rsidRPr="006756A4">
        <w:rPr>
          <w:rFonts w:cs="Times New Roman"/>
          <w:sz w:val="28"/>
          <w:szCs w:val="28"/>
          <w:lang w:val="ru-RU"/>
        </w:rPr>
        <w:t>способы подачи заявителями жалобы» считать соответственно подпунктами 25.5.2 и 25.5.3.</w:t>
      </w:r>
      <w:r w:rsidR="00E03EDE">
        <w:rPr>
          <w:rFonts w:cs="Times New Roman"/>
          <w:sz w:val="28"/>
          <w:szCs w:val="28"/>
          <w:lang w:val="ru-RU"/>
        </w:rPr>
        <w:t xml:space="preserve"> </w:t>
      </w:r>
      <w:r w:rsidRPr="00E03EDE">
        <w:rPr>
          <w:rFonts w:cs="Times New Roman"/>
          <w:sz w:val="28"/>
          <w:szCs w:val="28"/>
          <w:lang w:val="ru-RU"/>
        </w:rPr>
        <w:t xml:space="preserve">пункта 25.5 </w:t>
      </w:r>
      <w:r w:rsidRPr="00E03EDE">
        <w:rPr>
          <w:rFonts w:cs="Times New Roman"/>
          <w:sz w:val="28"/>
          <w:szCs w:val="28"/>
          <w:lang w:val="ru-RU" w:eastAsia="ru-RU"/>
        </w:rPr>
        <w:t xml:space="preserve">раздела 25. </w:t>
      </w:r>
      <w:r w:rsidRPr="006756A4">
        <w:rPr>
          <w:rFonts w:cs="Times New Roman"/>
          <w:sz w:val="28"/>
          <w:szCs w:val="28"/>
        </w:rPr>
        <w:t>«</w:t>
      </w:r>
      <w:proofErr w:type="spellStart"/>
      <w:r w:rsidRPr="006756A4">
        <w:rPr>
          <w:rFonts w:cs="Times New Roman"/>
          <w:sz w:val="28"/>
          <w:szCs w:val="28"/>
        </w:rPr>
        <w:t>Формы</w:t>
      </w:r>
      <w:proofErr w:type="spellEnd"/>
      <w:r w:rsidRPr="006756A4">
        <w:rPr>
          <w:rFonts w:cs="Times New Roman"/>
          <w:sz w:val="28"/>
          <w:szCs w:val="28"/>
        </w:rPr>
        <w:t xml:space="preserve"> и </w:t>
      </w:r>
      <w:proofErr w:type="spellStart"/>
      <w:r w:rsidRPr="006756A4">
        <w:rPr>
          <w:rFonts w:cs="Times New Roman"/>
          <w:sz w:val="28"/>
          <w:szCs w:val="28"/>
        </w:rPr>
        <w:t>способы</w:t>
      </w:r>
      <w:proofErr w:type="spellEnd"/>
      <w:r w:rsidRPr="006756A4">
        <w:rPr>
          <w:rFonts w:cs="Times New Roman"/>
          <w:sz w:val="28"/>
          <w:szCs w:val="28"/>
        </w:rPr>
        <w:t xml:space="preserve"> </w:t>
      </w:r>
      <w:proofErr w:type="spellStart"/>
      <w:r w:rsidRPr="006756A4">
        <w:rPr>
          <w:rFonts w:cs="Times New Roman"/>
          <w:sz w:val="28"/>
          <w:szCs w:val="28"/>
        </w:rPr>
        <w:t>подачи</w:t>
      </w:r>
      <w:proofErr w:type="spellEnd"/>
      <w:r w:rsidRPr="006756A4">
        <w:rPr>
          <w:rFonts w:cs="Times New Roman"/>
          <w:sz w:val="28"/>
          <w:szCs w:val="28"/>
        </w:rPr>
        <w:t xml:space="preserve"> </w:t>
      </w:r>
      <w:proofErr w:type="spellStart"/>
      <w:r w:rsidRPr="006756A4">
        <w:rPr>
          <w:rFonts w:cs="Times New Roman"/>
          <w:sz w:val="28"/>
          <w:szCs w:val="28"/>
        </w:rPr>
        <w:t>заявителями</w:t>
      </w:r>
      <w:proofErr w:type="spellEnd"/>
      <w:r w:rsidRPr="006756A4">
        <w:rPr>
          <w:rFonts w:cs="Times New Roman"/>
          <w:sz w:val="28"/>
          <w:szCs w:val="28"/>
        </w:rPr>
        <w:t xml:space="preserve"> жалобы»;</w:t>
      </w:r>
    </w:p>
    <w:p w14:paraId="0B4C935E" w14:textId="7D8CED27" w:rsidR="00586A6F" w:rsidRPr="006756A4" w:rsidRDefault="003F5FB4" w:rsidP="00722D90">
      <w:pPr>
        <w:pStyle w:val="ad"/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6756A4">
        <w:rPr>
          <w:rFonts w:cs="Times New Roman"/>
          <w:sz w:val="28"/>
          <w:szCs w:val="28"/>
          <w:lang w:val="ru-RU" w:eastAsia="ru-RU"/>
        </w:rPr>
        <w:t>1.2.</w:t>
      </w:r>
      <w:r w:rsidR="006173E1" w:rsidRPr="006756A4">
        <w:rPr>
          <w:rFonts w:cs="Times New Roman"/>
          <w:sz w:val="28"/>
          <w:szCs w:val="28"/>
          <w:lang w:val="ru-RU" w:eastAsia="ru-RU"/>
        </w:rPr>
        <w:t>4</w:t>
      </w:r>
      <w:r w:rsidR="00AF7604" w:rsidRPr="006756A4">
        <w:rPr>
          <w:rFonts w:cs="Times New Roman"/>
          <w:sz w:val="28"/>
          <w:szCs w:val="28"/>
          <w:lang w:val="ru-RU" w:eastAsia="ru-RU"/>
        </w:rPr>
        <w:t>8</w:t>
      </w:r>
      <w:r w:rsidRPr="006756A4">
        <w:rPr>
          <w:rFonts w:cs="Times New Roman"/>
          <w:sz w:val="28"/>
          <w:szCs w:val="28"/>
          <w:lang w:val="ru-RU" w:eastAsia="ru-RU"/>
        </w:rPr>
        <w:t>.</w:t>
      </w:r>
      <w:r w:rsidRPr="006756A4">
        <w:rPr>
          <w:rFonts w:cs="Times New Roman"/>
          <w:sz w:val="28"/>
          <w:szCs w:val="28"/>
          <w:lang w:val="ru-RU"/>
        </w:rPr>
        <w:t xml:space="preserve"> В </w:t>
      </w:r>
      <w:r w:rsidR="00586A6F" w:rsidRPr="006756A4">
        <w:rPr>
          <w:rFonts w:cs="Times New Roman"/>
          <w:sz w:val="28"/>
          <w:szCs w:val="28"/>
          <w:lang w:val="ru-RU"/>
        </w:rPr>
        <w:t xml:space="preserve">абзаце первом </w:t>
      </w:r>
      <w:r w:rsidRPr="006756A4">
        <w:rPr>
          <w:rFonts w:cs="Times New Roman"/>
          <w:sz w:val="28"/>
          <w:szCs w:val="28"/>
          <w:lang w:val="ru-RU"/>
        </w:rPr>
        <w:t>пункт</w:t>
      </w:r>
      <w:r w:rsidR="00586A6F" w:rsidRPr="006756A4">
        <w:rPr>
          <w:rFonts w:cs="Times New Roman"/>
          <w:sz w:val="28"/>
          <w:szCs w:val="28"/>
          <w:lang w:val="ru-RU"/>
        </w:rPr>
        <w:t>а</w:t>
      </w:r>
      <w:r w:rsidRPr="006756A4">
        <w:rPr>
          <w:rFonts w:cs="Times New Roman"/>
          <w:sz w:val="28"/>
          <w:szCs w:val="28"/>
          <w:lang w:val="ru-RU"/>
        </w:rPr>
        <w:t xml:space="preserve"> 25.7.</w:t>
      </w:r>
      <w:r w:rsidRPr="006756A4">
        <w:rPr>
          <w:rFonts w:cs="Times New Roman"/>
          <w:sz w:val="28"/>
          <w:szCs w:val="28"/>
        </w:rPr>
        <w:t> </w:t>
      </w:r>
      <w:r w:rsidRPr="006756A4">
        <w:rPr>
          <w:rFonts w:cs="Times New Roman"/>
          <w:sz w:val="28"/>
          <w:szCs w:val="28"/>
          <w:lang w:val="ru-RU" w:eastAsia="ru-RU"/>
        </w:rPr>
        <w:t xml:space="preserve">раздела 25. </w:t>
      </w:r>
      <w:r w:rsidRPr="006756A4">
        <w:rPr>
          <w:rFonts w:cs="Times New Roman"/>
          <w:sz w:val="28"/>
          <w:szCs w:val="28"/>
          <w:lang w:val="ru-RU"/>
        </w:rPr>
        <w:t>«Формы и</w:t>
      </w:r>
      <w:r w:rsidRPr="006756A4">
        <w:rPr>
          <w:rFonts w:cs="Times New Roman"/>
          <w:sz w:val="28"/>
          <w:szCs w:val="28"/>
        </w:rPr>
        <w:t> </w:t>
      </w:r>
      <w:r w:rsidRPr="006756A4">
        <w:rPr>
          <w:rFonts w:cs="Times New Roman"/>
          <w:sz w:val="28"/>
          <w:szCs w:val="28"/>
          <w:lang w:val="ru-RU"/>
        </w:rPr>
        <w:t xml:space="preserve">способы подачи заявителями жалобы» </w:t>
      </w:r>
      <w:r w:rsidR="00722D90" w:rsidRPr="006756A4">
        <w:rPr>
          <w:rFonts w:cs="Times New Roman"/>
          <w:sz w:val="28"/>
          <w:szCs w:val="28"/>
          <w:lang w:val="ru-RU"/>
        </w:rPr>
        <w:t>исключить слова «</w:t>
      </w:r>
      <w:r w:rsidRPr="006756A4">
        <w:rPr>
          <w:rFonts w:cs="Times New Roman"/>
          <w:sz w:val="28"/>
          <w:szCs w:val="28"/>
          <w:lang w:val="ru-RU"/>
        </w:rPr>
        <w:t>МФЦ</w:t>
      </w:r>
      <w:r w:rsidR="00722D90" w:rsidRPr="006756A4">
        <w:rPr>
          <w:rFonts w:cs="Times New Roman"/>
          <w:sz w:val="28"/>
          <w:szCs w:val="28"/>
          <w:lang w:val="ru-RU"/>
        </w:rPr>
        <w:t>»</w:t>
      </w:r>
      <w:r w:rsidRPr="006756A4">
        <w:rPr>
          <w:rFonts w:cs="Times New Roman"/>
          <w:sz w:val="28"/>
          <w:szCs w:val="28"/>
          <w:lang w:val="ru-RU"/>
        </w:rPr>
        <w:t xml:space="preserve">, </w:t>
      </w:r>
      <w:r w:rsidR="00722D90" w:rsidRPr="006756A4">
        <w:rPr>
          <w:rFonts w:cs="Times New Roman"/>
          <w:sz w:val="28"/>
          <w:szCs w:val="28"/>
          <w:lang w:val="ru-RU"/>
        </w:rPr>
        <w:t>«</w:t>
      </w:r>
      <w:r w:rsidRPr="006756A4">
        <w:rPr>
          <w:rFonts w:cs="Times New Roman"/>
          <w:sz w:val="28"/>
          <w:szCs w:val="28"/>
          <w:lang w:val="ru-RU"/>
        </w:rPr>
        <w:t>Учредителю МФЦ</w:t>
      </w:r>
      <w:r w:rsidR="00722D90" w:rsidRPr="006756A4">
        <w:rPr>
          <w:rFonts w:cs="Times New Roman"/>
          <w:sz w:val="28"/>
          <w:szCs w:val="28"/>
          <w:lang w:val="ru-RU"/>
        </w:rPr>
        <w:t>»</w:t>
      </w:r>
      <w:r w:rsidRPr="006756A4">
        <w:rPr>
          <w:rFonts w:cs="Times New Roman"/>
          <w:sz w:val="28"/>
          <w:szCs w:val="28"/>
          <w:lang w:val="ru-RU"/>
        </w:rPr>
        <w:t xml:space="preserve"> </w:t>
      </w:r>
    </w:p>
    <w:p w14:paraId="4E16E145" w14:textId="1E67F3C5" w:rsidR="003F5FB4" w:rsidRPr="006756A4" w:rsidRDefault="00586A6F" w:rsidP="00722D90">
      <w:pPr>
        <w:pStyle w:val="ad"/>
        <w:spacing w:after="0"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6756A4">
        <w:rPr>
          <w:rFonts w:cs="Times New Roman"/>
          <w:sz w:val="28"/>
          <w:szCs w:val="28"/>
          <w:lang w:val="ru-RU"/>
        </w:rPr>
        <w:t>1.2.</w:t>
      </w:r>
      <w:r w:rsidR="00AF7604" w:rsidRPr="006756A4">
        <w:rPr>
          <w:rFonts w:cs="Times New Roman"/>
          <w:sz w:val="28"/>
          <w:szCs w:val="28"/>
          <w:lang w:val="ru-RU"/>
        </w:rPr>
        <w:t>49</w:t>
      </w:r>
      <w:r w:rsidRPr="006756A4">
        <w:rPr>
          <w:rFonts w:cs="Times New Roman"/>
          <w:sz w:val="28"/>
          <w:szCs w:val="28"/>
          <w:lang w:val="ru-RU"/>
        </w:rPr>
        <w:t>. В абзаце втором пункта 25.7.</w:t>
      </w:r>
      <w:r w:rsidRPr="006756A4">
        <w:rPr>
          <w:rFonts w:cs="Times New Roman"/>
          <w:sz w:val="28"/>
          <w:szCs w:val="28"/>
        </w:rPr>
        <w:t> </w:t>
      </w:r>
      <w:r w:rsidRPr="006756A4">
        <w:rPr>
          <w:rFonts w:cs="Times New Roman"/>
          <w:sz w:val="28"/>
          <w:szCs w:val="28"/>
          <w:lang w:val="ru-RU" w:eastAsia="ru-RU"/>
        </w:rPr>
        <w:t xml:space="preserve">раздела 25. </w:t>
      </w:r>
      <w:r w:rsidRPr="006756A4">
        <w:rPr>
          <w:rFonts w:cs="Times New Roman"/>
          <w:sz w:val="28"/>
          <w:szCs w:val="28"/>
          <w:lang w:val="ru-RU"/>
        </w:rPr>
        <w:t>«Формы и</w:t>
      </w:r>
      <w:r w:rsidRPr="006756A4">
        <w:rPr>
          <w:rFonts w:cs="Times New Roman"/>
          <w:sz w:val="28"/>
          <w:szCs w:val="28"/>
        </w:rPr>
        <w:t> </w:t>
      </w:r>
      <w:r w:rsidRPr="006756A4">
        <w:rPr>
          <w:rFonts w:cs="Times New Roman"/>
          <w:sz w:val="28"/>
          <w:szCs w:val="28"/>
          <w:lang w:val="ru-RU"/>
        </w:rPr>
        <w:t xml:space="preserve">способы подачи заявителями жалобы» исключить слова </w:t>
      </w:r>
      <w:r w:rsidR="00722D90" w:rsidRPr="006756A4">
        <w:rPr>
          <w:rFonts w:cs="Times New Roman"/>
          <w:sz w:val="28"/>
          <w:szCs w:val="28"/>
          <w:lang w:val="ru-RU"/>
        </w:rPr>
        <w:t>«</w:t>
      </w:r>
      <w:r w:rsidR="003F5FB4" w:rsidRPr="006756A4">
        <w:rPr>
          <w:rFonts w:cs="Times New Roman"/>
          <w:sz w:val="28"/>
          <w:szCs w:val="28"/>
          <w:lang w:val="ru-RU"/>
        </w:rPr>
        <w:t>Учредителем МФЦ</w:t>
      </w:r>
      <w:r w:rsidR="00722D90" w:rsidRPr="006756A4">
        <w:rPr>
          <w:rFonts w:cs="Times New Roman"/>
          <w:sz w:val="28"/>
          <w:szCs w:val="28"/>
          <w:lang w:val="ru-RU"/>
        </w:rPr>
        <w:t>»</w:t>
      </w:r>
      <w:r w:rsidR="00FA41FC" w:rsidRPr="006756A4">
        <w:rPr>
          <w:rFonts w:cs="Times New Roman"/>
          <w:sz w:val="28"/>
          <w:szCs w:val="28"/>
          <w:lang w:val="ru-RU"/>
        </w:rPr>
        <w:t>;</w:t>
      </w:r>
    </w:p>
    <w:p w14:paraId="338D16B8" w14:textId="2BC2B66F" w:rsidR="00CF5749" w:rsidRPr="006756A4" w:rsidRDefault="00FA41FC" w:rsidP="00CF5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AC716C" w:rsidRPr="006756A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F7604" w:rsidRPr="006756A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258DC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В подпункте 25.11.4. пункта 25.11</w:t>
      </w:r>
      <w:r w:rsidR="00AC716C" w:rsidRPr="006756A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756A4">
        <w:rPr>
          <w:rFonts w:ascii="Times New Roman" w:hAnsi="Times New Roman" w:cs="Times New Roman"/>
          <w:sz w:val="28"/>
          <w:szCs w:val="28"/>
        </w:rPr>
        <w:t xml:space="preserve">5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раздела 25. </w:t>
      </w:r>
      <w:r w:rsidRPr="006756A4">
        <w:rPr>
          <w:rFonts w:ascii="Times New Roman" w:hAnsi="Times New Roman" w:cs="Times New Roman"/>
          <w:sz w:val="28"/>
          <w:szCs w:val="28"/>
        </w:rPr>
        <w:t xml:space="preserve">«Формы и способы подачи заявителями жалобы» </w:t>
      </w:r>
    </w:p>
    <w:p w14:paraId="576BDA36" w14:textId="78BB1EAE" w:rsidR="00CF5749" w:rsidRPr="006756A4" w:rsidRDefault="00CF5749" w:rsidP="00CF5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</w:rPr>
        <w:t xml:space="preserve">- </w:t>
      </w:r>
      <w:r w:rsidR="00FA41FC" w:rsidRPr="006756A4">
        <w:rPr>
          <w:rFonts w:ascii="Times New Roman" w:hAnsi="Times New Roman" w:cs="Times New Roman"/>
          <w:sz w:val="28"/>
          <w:szCs w:val="28"/>
        </w:rPr>
        <w:t xml:space="preserve">исключить слова </w:t>
      </w:r>
      <w:r w:rsidR="002258DC" w:rsidRPr="006756A4">
        <w:rPr>
          <w:rFonts w:ascii="Times New Roman" w:hAnsi="Times New Roman" w:cs="Times New Roman"/>
          <w:sz w:val="28"/>
          <w:szCs w:val="28"/>
        </w:rPr>
        <w:t>«</w:t>
      </w:r>
      <w:r w:rsidR="00FA41FC" w:rsidRPr="006756A4">
        <w:rPr>
          <w:rFonts w:ascii="Times New Roman" w:hAnsi="Times New Roman" w:cs="Times New Roman"/>
          <w:sz w:val="28"/>
          <w:szCs w:val="28"/>
          <w:lang w:eastAsia="ru-RU"/>
        </w:rPr>
        <w:t>и МФЦ</w:t>
      </w:r>
      <w:r w:rsidR="002258DC" w:rsidRPr="006756A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, «на ЕПГУ»;</w:t>
      </w:r>
    </w:p>
    <w:p w14:paraId="6B4DD1C6" w14:textId="150C21E2" w:rsidR="00FA41FC" w:rsidRPr="006756A4" w:rsidRDefault="00CF5749" w:rsidP="00CF5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2258DC" w:rsidRPr="006756A4">
        <w:rPr>
          <w:rFonts w:ascii="Times New Roman" w:hAnsi="Times New Roman" w:cs="Times New Roman"/>
          <w:sz w:val="28"/>
          <w:szCs w:val="28"/>
          <w:lang w:eastAsia="ru-RU"/>
        </w:rPr>
        <w:t>слово «официальных» заменить словом «</w:t>
      </w:r>
      <w:r w:rsidR="00FA41FC" w:rsidRPr="006756A4">
        <w:rPr>
          <w:rFonts w:ascii="Times New Roman" w:hAnsi="Times New Roman" w:cs="Times New Roman"/>
          <w:sz w:val="28"/>
          <w:szCs w:val="28"/>
          <w:lang w:eastAsia="ru-RU"/>
        </w:rPr>
        <w:t>официальном</w:t>
      </w:r>
      <w:r w:rsidR="002258DC" w:rsidRPr="006756A4">
        <w:rPr>
          <w:rFonts w:ascii="Times New Roman" w:hAnsi="Times New Roman" w:cs="Times New Roman"/>
          <w:sz w:val="28"/>
          <w:szCs w:val="28"/>
          <w:lang w:eastAsia="ru-RU"/>
        </w:rPr>
        <w:t>»;</w:t>
      </w:r>
      <w:r w:rsidR="00FA41FC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2CC0004D" w14:textId="37E0D7ED" w:rsidR="002258DC" w:rsidRPr="006756A4" w:rsidRDefault="002258DC" w:rsidP="002258DC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sz w:val="28"/>
          <w:szCs w:val="28"/>
          <w:lang w:eastAsia="zh-CN" w:bidi="hi-IN"/>
        </w:rPr>
      </w:pPr>
      <w:r w:rsidRPr="006756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1.2.</w:t>
      </w:r>
      <w:r w:rsidR="00AC716C" w:rsidRPr="006756A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F7604" w:rsidRPr="006756A4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. В подпунктах 25.12</w:t>
      </w:r>
      <w:r w:rsidRPr="006756A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.3 и </w:t>
      </w:r>
      <w:r w:rsidRPr="006756A4">
        <w:rPr>
          <w:rFonts w:ascii="Times New Roman" w:eastAsia="DejaVu Sans" w:hAnsi="Times New Roman" w:cs="Times New Roman"/>
          <w:sz w:val="28"/>
          <w:szCs w:val="28"/>
          <w:lang w:eastAsia="zh-CN" w:bidi="hi-IN"/>
        </w:rPr>
        <w:t>25.12.3.3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подпункта 25.12.3 пункта 25.12.</w:t>
      </w:r>
      <w:r w:rsidRPr="006756A4">
        <w:rPr>
          <w:rFonts w:ascii="Times New Roman" w:hAnsi="Times New Roman" w:cs="Times New Roman"/>
          <w:sz w:val="28"/>
          <w:szCs w:val="28"/>
        </w:rPr>
        <w:t xml:space="preserve">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раздела 25. </w:t>
      </w:r>
      <w:r w:rsidRPr="006756A4">
        <w:rPr>
          <w:rFonts w:ascii="Times New Roman" w:hAnsi="Times New Roman" w:cs="Times New Roman"/>
          <w:sz w:val="28"/>
          <w:szCs w:val="28"/>
        </w:rPr>
        <w:t>«Формы и способы подачи заявителями жалобы» исключить слова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756A4">
        <w:rPr>
          <w:rFonts w:ascii="Times New Roman" w:eastAsia="DejaVu Sans" w:hAnsi="Times New Roman" w:cs="Times New Roman"/>
          <w:sz w:val="28"/>
          <w:szCs w:val="28"/>
          <w:lang w:eastAsia="zh-CN" w:bidi="hi-IN"/>
        </w:rPr>
        <w:t>«МФЦ, Учредитель МФЦ»</w:t>
      </w:r>
      <w:r w:rsidR="00660171" w:rsidRPr="006756A4">
        <w:rPr>
          <w:rFonts w:ascii="Times New Roman" w:eastAsia="DejaVu Sans" w:hAnsi="Times New Roman" w:cs="Times New Roman"/>
          <w:sz w:val="28"/>
          <w:szCs w:val="28"/>
          <w:lang w:eastAsia="zh-CN" w:bidi="hi-IN"/>
        </w:rPr>
        <w:t>;</w:t>
      </w:r>
    </w:p>
    <w:p w14:paraId="6253067F" w14:textId="7110BE24" w:rsidR="008822EB" w:rsidRPr="006756A4" w:rsidRDefault="002258DC" w:rsidP="008822EB">
      <w:pPr>
        <w:tabs>
          <w:tab w:val="left" w:pos="6840"/>
          <w:tab w:val="left" w:pos="80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bCs/>
          <w:sz w:val="28"/>
          <w:szCs w:val="28"/>
          <w:lang w:eastAsia="ru-RU"/>
        </w:rPr>
        <w:t>1.2.</w:t>
      </w:r>
      <w:r w:rsidR="00AC716C" w:rsidRPr="006756A4">
        <w:rPr>
          <w:rFonts w:ascii="Times New Roman" w:hAnsi="Times New Roman" w:cs="Times New Roman"/>
          <w:bCs/>
          <w:sz w:val="28"/>
          <w:szCs w:val="28"/>
          <w:lang w:eastAsia="ru-RU"/>
        </w:rPr>
        <w:t>5</w:t>
      </w:r>
      <w:r w:rsidR="00AF7604" w:rsidRPr="006756A4">
        <w:rPr>
          <w:rFonts w:ascii="Times New Roman" w:hAnsi="Times New Roman" w:cs="Times New Roman"/>
          <w:bCs/>
          <w:sz w:val="28"/>
          <w:szCs w:val="28"/>
          <w:lang w:eastAsia="ru-RU"/>
        </w:rPr>
        <w:t>2</w:t>
      </w:r>
      <w:r w:rsidRPr="006756A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8822EB" w:rsidRPr="006756A4">
        <w:rPr>
          <w:rFonts w:ascii="Times New Roman" w:hAnsi="Times New Roman" w:cs="Times New Roman"/>
          <w:sz w:val="28"/>
          <w:szCs w:val="28"/>
          <w:lang w:eastAsia="ru-RU"/>
        </w:rPr>
        <w:t xml:space="preserve"> В Форме Решения об отказе в предоставлении муниципальной услуги «Отмена документации по планировке территории или отдельных частей такой документации, признание отдельных частей документации по планировке территории не подлежащими применению» (приложение № 3 к Административному регламенту) исключить слово «МФЦ</w:t>
      </w:r>
      <w:r w:rsidR="00BB14E2" w:rsidRPr="006756A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822EB" w:rsidRPr="006756A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660171" w:rsidRPr="006756A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1609634" w14:textId="0EA5ACB3" w:rsidR="008822EB" w:rsidRPr="006756A4" w:rsidRDefault="008822EB" w:rsidP="008822EB">
      <w:pPr>
        <w:tabs>
          <w:tab w:val="left" w:pos="6840"/>
          <w:tab w:val="left" w:pos="80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56A4">
        <w:rPr>
          <w:rFonts w:ascii="Times New Roman" w:hAnsi="Times New Roman" w:cs="Times New Roman"/>
          <w:sz w:val="28"/>
          <w:szCs w:val="28"/>
        </w:rPr>
        <w:t>1.</w:t>
      </w:r>
      <w:r w:rsidR="00CF5749" w:rsidRPr="006756A4">
        <w:rPr>
          <w:rFonts w:ascii="Times New Roman" w:hAnsi="Times New Roman" w:cs="Times New Roman"/>
          <w:sz w:val="28"/>
          <w:szCs w:val="28"/>
        </w:rPr>
        <w:t>2.</w:t>
      </w:r>
      <w:r w:rsidR="00AC716C" w:rsidRPr="006756A4">
        <w:rPr>
          <w:rFonts w:ascii="Times New Roman" w:hAnsi="Times New Roman" w:cs="Times New Roman"/>
          <w:sz w:val="28"/>
          <w:szCs w:val="28"/>
        </w:rPr>
        <w:t>5</w:t>
      </w:r>
      <w:r w:rsidR="00AF7604" w:rsidRPr="006756A4">
        <w:rPr>
          <w:rFonts w:ascii="Times New Roman" w:hAnsi="Times New Roman" w:cs="Times New Roman"/>
          <w:sz w:val="28"/>
          <w:szCs w:val="28"/>
        </w:rPr>
        <w:t>3</w:t>
      </w:r>
      <w:r w:rsidRPr="006756A4">
        <w:rPr>
          <w:rFonts w:ascii="Times New Roman" w:hAnsi="Times New Roman" w:cs="Times New Roman"/>
          <w:sz w:val="28"/>
          <w:szCs w:val="28"/>
        </w:rPr>
        <w:t xml:space="preserve">. В форме 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Решения об отказе в приеме документов, необходимых для предоставления муниципальной услуги «Отмена документации по планировке территории или отдельных частей такой документации, признание отдельных частей документации по планировке территории не подлежащими применению» (приложение № 4 к Административному регламенту) исключить слово «МФЦ</w:t>
      </w:r>
      <w:r w:rsidR="00BB14E2" w:rsidRPr="006756A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756A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B14E2" w:rsidRPr="006756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C108622" w14:textId="2AB2B2C4" w:rsidR="00351411" w:rsidRPr="006756A4" w:rsidRDefault="008822EB" w:rsidP="00351411">
      <w:pPr>
        <w:pStyle w:val="ad"/>
        <w:spacing w:after="0" w:line="240" w:lineRule="auto"/>
        <w:jc w:val="both"/>
        <w:rPr>
          <w:rFonts w:cs="Times New Roman"/>
          <w:sz w:val="28"/>
          <w:szCs w:val="28"/>
          <w:lang w:val="ru-RU"/>
        </w:rPr>
      </w:pPr>
      <w:r w:rsidRPr="006756A4">
        <w:rPr>
          <w:rFonts w:cs="Times New Roman"/>
          <w:sz w:val="28"/>
          <w:szCs w:val="28"/>
          <w:lang w:val="ru-RU"/>
        </w:rPr>
        <w:tab/>
        <w:t>2.</w:t>
      </w:r>
      <w:r w:rsidR="00351411" w:rsidRPr="006756A4">
        <w:rPr>
          <w:rFonts w:eastAsia="Calibri" w:cs="Times New Roman"/>
          <w:kern w:val="24"/>
          <w:sz w:val="28"/>
          <w:szCs w:val="28"/>
          <w:shd w:val="clear" w:color="auto" w:fill="FFFFFF"/>
          <w:lang w:val="ru-RU"/>
        </w:rPr>
        <w:t xml:space="preserve"> </w:t>
      </w:r>
      <w:r w:rsidR="00351411" w:rsidRPr="006756A4">
        <w:rPr>
          <w:rFonts w:cs="Times New Roman"/>
          <w:sz w:val="28"/>
          <w:szCs w:val="28"/>
          <w:lang w:val="ru-RU"/>
        </w:rPr>
        <w:t>Муниципальному казенному учреждению «Центр обслуживания» городского округа Кашира (Текеев И.А.) разместить настоящее постановление на официальном сайте администрации городского округа Кашира в сети «Интернет» (</w:t>
      </w:r>
      <w:hyperlink r:id="rId5" w:history="1">
        <w:r w:rsidR="00351411" w:rsidRPr="006756A4">
          <w:rPr>
            <w:rStyle w:val="ac"/>
            <w:rFonts w:cs="Times New Roman"/>
            <w:color w:val="auto"/>
            <w:sz w:val="28"/>
            <w:szCs w:val="28"/>
          </w:rPr>
          <w:t>www</w:t>
        </w:r>
        <w:r w:rsidR="00351411" w:rsidRPr="006756A4">
          <w:rPr>
            <w:rStyle w:val="ac"/>
            <w:rFonts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="00351411" w:rsidRPr="006756A4">
          <w:rPr>
            <w:rStyle w:val="ac"/>
            <w:rFonts w:cs="Times New Roman"/>
            <w:color w:val="auto"/>
            <w:sz w:val="28"/>
            <w:szCs w:val="28"/>
          </w:rPr>
          <w:t>kashira</w:t>
        </w:r>
        <w:proofErr w:type="spellEnd"/>
        <w:r w:rsidR="00351411" w:rsidRPr="006756A4">
          <w:rPr>
            <w:rStyle w:val="ac"/>
            <w:rFonts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="00351411" w:rsidRPr="006756A4">
          <w:rPr>
            <w:rStyle w:val="ac"/>
            <w:rFonts w:cs="Times New Roman"/>
            <w:color w:val="auto"/>
            <w:sz w:val="28"/>
            <w:szCs w:val="28"/>
          </w:rPr>
          <w:t>su</w:t>
        </w:r>
        <w:proofErr w:type="spellEnd"/>
      </w:hyperlink>
      <w:r w:rsidR="00351411" w:rsidRPr="006756A4">
        <w:rPr>
          <w:rFonts w:cs="Times New Roman"/>
          <w:sz w:val="28"/>
          <w:szCs w:val="28"/>
          <w:lang w:val="ru-RU"/>
        </w:rPr>
        <w:t>)</w:t>
      </w:r>
      <w:r w:rsidR="00752078" w:rsidRPr="006756A4">
        <w:rPr>
          <w:rFonts w:cs="Times New Roman"/>
          <w:sz w:val="28"/>
          <w:szCs w:val="28"/>
          <w:lang w:val="ru-RU"/>
        </w:rPr>
        <w:t xml:space="preserve">. </w:t>
      </w:r>
      <w:r w:rsidR="00351411" w:rsidRPr="006756A4">
        <w:rPr>
          <w:rFonts w:cs="Times New Roman"/>
          <w:sz w:val="28"/>
          <w:szCs w:val="28"/>
          <w:lang w:val="ru-RU"/>
        </w:rPr>
        <w:t>в федеральной государственной информационной системе «Единый портал государственных и</w:t>
      </w:r>
      <w:r w:rsidR="00351411" w:rsidRPr="006756A4">
        <w:rPr>
          <w:rFonts w:cs="Times New Roman"/>
          <w:sz w:val="28"/>
          <w:szCs w:val="28"/>
        </w:rPr>
        <w:t> </w:t>
      </w:r>
      <w:r w:rsidR="00351411" w:rsidRPr="006756A4">
        <w:rPr>
          <w:rFonts w:cs="Times New Roman"/>
          <w:sz w:val="28"/>
          <w:szCs w:val="28"/>
          <w:lang w:val="ru-RU"/>
        </w:rPr>
        <w:t>муниципальных услуг (функций)», в</w:t>
      </w:r>
      <w:r w:rsidR="00351411" w:rsidRPr="006756A4">
        <w:rPr>
          <w:rFonts w:cs="Times New Roman"/>
          <w:sz w:val="28"/>
          <w:szCs w:val="28"/>
        </w:rPr>
        <w:t> </w:t>
      </w:r>
      <w:r w:rsidR="00351411" w:rsidRPr="006756A4">
        <w:rPr>
          <w:rFonts w:cs="Times New Roman"/>
          <w:sz w:val="28"/>
          <w:szCs w:val="28"/>
          <w:lang w:val="ru-RU"/>
        </w:rPr>
        <w:t>государственной информационной системе Московской области «Единый портал государственных и</w:t>
      </w:r>
      <w:r w:rsidR="00351411" w:rsidRPr="006756A4">
        <w:rPr>
          <w:rFonts w:cs="Times New Roman"/>
          <w:sz w:val="28"/>
          <w:szCs w:val="28"/>
        </w:rPr>
        <w:t> </w:t>
      </w:r>
      <w:r w:rsidR="00351411" w:rsidRPr="006756A4">
        <w:rPr>
          <w:rFonts w:cs="Times New Roman"/>
          <w:sz w:val="28"/>
          <w:szCs w:val="28"/>
          <w:lang w:val="ru-RU"/>
        </w:rPr>
        <w:t xml:space="preserve">муниципальных услуг (функций) Московской области». </w:t>
      </w:r>
    </w:p>
    <w:p w14:paraId="60F69E64" w14:textId="77777777" w:rsidR="00351411" w:rsidRPr="006756A4" w:rsidRDefault="00351411" w:rsidP="00351411">
      <w:pPr>
        <w:pStyle w:val="ad"/>
        <w:spacing w:after="0" w:line="240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6756A4">
        <w:rPr>
          <w:rFonts w:cs="Times New Roman"/>
          <w:sz w:val="28"/>
          <w:szCs w:val="28"/>
          <w:lang w:val="ru-RU"/>
        </w:rPr>
        <w:t>3. Настоящее постановление вступает в силу после официального опубликования.</w:t>
      </w:r>
    </w:p>
    <w:p w14:paraId="70274C93" w14:textId="77777777" w:rsidR="00351411" w:rsidRPr="006756A4" w:rsidRDefault="00351411" w:rsidP="00351411">
      <w:pPr>
        <w:pStyle w:val="ad"/>
        <w:spacing w:after="0" w:line="240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6756A4">
        <w:rPr>
          <w:rFonts w:cs="Times New Roman"/>
          <w:sz w:val="28"/>
          <w:szCs w:val="28"/>
          <w:lang w:val="ru-RU"/>
        </w:rPr>
        <w:t xml:space="preserve">4. </w:t>
      </w:r>
      <w:r w:rsidRPr="006756A4">
        <w:rPr>
          <w:rFonts w:cs="Times New Roman"/>
          <w:sz w:val="28"/>
          <w:szCs w:val="28"/>
          <w:lang w:val="x-none"/>
        </w:rPr>
        <w:t>Контроль за исполнением настоящего постановления возложить на</w:t>
      </w:r>
      <w:r w:rsidRPr="006756A4">
        <w:rPr>
          <w:rFonts w:cs="Times New Roman"/>
          <w:sz w:val="28"/>
          <w:szCs w:val="28"/>
        </w:rPr>
        <w:t> </w:t>
      </w:r>
      <w:r w:rsidRPr="006756A4">
        <w:rPr>
          <w:rFonts w:cs="Times New Roman"/>
          <w:sz w:val="28"/>
          <w:szCs w:val="28"/>
          <w:lang w:val="ru-RU"/>
        </w:rPr>
        <w:t>заместителя главы городского округа Кашира Гудзь С.М.</w:t>
      </w:r>
    </w:p>
    <w:p w14:paraId="7AD47C01" w14:textId="77777777" w:rsidR="00AF7604" w:rsidRDefault="00AF7604" w:rsidP="000540FF">
      <w:pPr>
        <w:pStyle w:val="ad"/>
        <w:spacing w:after="0" w:line="240" w:lineRule="auto"/>
        <w:jc w:val="both"/>
        <w:rPr>
          <w:rFonts w:cs="Times New Roman"/>
          <w:sz w:val="28"/>
          <w:szCs w:val="28"/>
          <w:lang w:val="ru-RU"/>
        </w:rPr>
      </w:pPr>
    </w:p>
    <w:p w14:paraId="381EF1FB" w14:textId="77777777" w:rsidR="000540FF" w:rsidRPr="006756A4" w:rsidRDefault="000540FF" w:rsidP="000540FF">
      <w:pPr>
        <w:pStyle w:val="ad"/>
        <w:spacing w:after="0" w:line="240" w:lineRule="auto"/>
        <w:jc w:val="both"/>
        <w:rPr>
          <w:rFonts w:cs="Times New Roman"/>
          <w:sz w:val="28"/>
          <w:szCs w:val="28"/>
          <w:lang w:val="ru-RU"/>
        </w:rPr>
      </w:pPr>
    </w:p>
    <w:p w14:paraId="6D601FC3" w14:textId="5CE12F38" w:rsidR="00351411" w:rsidRPr="006756A4" w:rsidRDefault="00351411" w:rsidP="000540FF">
      <w:pPr>
        <w:pStyle w:val="ad"/>
        <w:spacing w:after="0" w:line="240" w:lineRule="auto"/>
        <w:rPr>
          <w:rFonts w:cs="Times New Roman"/>
          <w:sz w:val="28"/>
          <w:szCs w:val="28"/>
          <w:lang w:val="ru-RU"/>
        </w:rPr>
      </w:pPr>
      <w:r w:rsidRPr="006756A4">
        <w:rPr>
          <w:rFonts w:cs="Times New Roman"/>
          <w:sz w:val="28"/>
          <w:szCs w:val="28"/>
          <w:lang w:val="ru-RU"/>
        </w:rPr>
        <w:t>Глава городского округа Кашира                                                    М.Н. Шувалов</w:t>
      </w:r>
    </w:p>
    <w:p w14:paraId="18FDFC5F" w14:textId="1BAF7CB8" w:rsidR="008822EB" w:rsidRPr="006756A4" w:rsidRDefault="008822EB" w:rsidP="008822EB">
      <w:pPr>
        <w:pStyle w:val="ad"/>
        <w:spacing w:after="0" w:line="240" w:lineRule="auto"/>
        <w:jc w:val="both"/>
        <w:rPr>
          <w:rFonts w:cs="Times New Roman"/>
          <w:sz w:val="28"/>
          <w:szCs w:val="28"/>
          <w:lang w:val="ru-RU"/>
        </w:rPr>
      </w:pPr>
    </w:p>
    <w:p w14:paraId="5CD86695" w14:textId="2BC7849A" w:rsidR="002258DC" w:rsidRPr="008822EB" w:rsidRDefault="002258DC" w:rsidP="00225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2258DC" w:rsidRPr="00882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0102C"/>
    <w:multiLevelType w:val="multilevel"/>
    <w:tmpl w:val="C1381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7B28104E"/>
    <w:multiLevelType w:val="hybridMultilevel"/>
    <w:tmpl w:val="FA0E7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2043">
    <w:abstractNumId w:val="1"/>
  </w:num>
  <w:num w:numId="2" w16cid:durableId="146619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C42"/>
    <w:rsid w:val="000540FF"/>
    <w:rsid w:val="000A4CE3"/>
    <w:rsid w:val="000C31AB"/>
    <w:rsid w:val="00114252"/>
    <w:rsid w:val="00134E68"/>
    <w:rsid w:val="00142839"/>
    <w:rsid w:val="00215CD1"/>
    <w:rsid w:val="002258DC"/>
    <w:rsid w:val="00267CD3"/>
    <w:rsid w:val="0028022B"/>
    <w:rsid w:val="0028608A"/>
    <w:rsid w:val="002A7085"/>
    <w:rsid w:val="00351411"/>
    <w:rsid w:val="003C1CC8"/>
    <w:rsid w:val="003D04A0"/>
    <w:rsid w:val="003F5FB4"/>
    <w:rsid w:val="00436071"/>
    <w:rsid w:val="00586A6F"/>
    <w:rsid w:val="005D4965"/>
    <w:rsid w:val="006173E1"/>
    <w:rsid w:val="00660171"/>
    <w:rsid w:val="006756A4"/>
    <w:rsid w:val="00694947"/>
    <w:rsid w:val="006A6ACC"/>
    <w:rsid w:val="00722D90"/>
    <w:rsid w:val="00731CE4"/>
    <w:rsid w:val="007479D3"/>
    <w:rsid w:val="00752078"/>
    <w:rsid w:val="00784648"/>
    <w:rsid w:val="007C24AF"/>
    <w:rsid w:val="0083480D"/>
    <w:rsid w:val="008822EB"/>
    <w:rsid w:val="0088287F"/>
    <w:rsid w:val="008B30C3"/>
    <w:rsid w:val="00986CC9"/>
    <w:rsid w:val="009D6082"/>
    <w:rsid w:val="00A14123"/>
    <w:rsid w:val="00AA2EC8"/>
    <w:rsid w:val="00AC716C"/>
    <w:rsid w:val="00AF7604"/>
    <w:rsid w:val="00B01D5A"/>
    <w:rsid w:val="00BB14E2"/>
    <w:rsid w:val="00BC75D2"/>
    <w:rsid w:val="00C059B5"/>
    <w:rsid w:val="00C05D5D"/>
    <w:rsid w:val="00C45352"/>
    <w:rsid w:val="00C57253"/>
    <w:rsid w:val="00CF5749"/>
    <w:rsid w:val="00D1741C"/>
    <w:rsid w:val="00D35229"/>
    <w:rsid w:val="00D664E3"/>
    <w:rsid w:val="00D77C71"/>
    <w:rsid w:val="00DA25AE"/>
    <w:rsid w:val="00E03EDE"/>
    <w:rsid w:val="00E12AF3"/>
    <w:rsid w:val="00E25D3F"/>
    <w:rsid w:val="00E30527"/>
    <w:rsid w:val="00E40C42"/>
    <w:rsid w:val="00E72224"/>
    <w:rsid w:val="00E81C57"/>
    <w:rsid w:val="00E979F6"/>
    <w:rsid w:val="00F670E2"/>
    <w:rsid w:val="00FA41FC"/>
    <w:rsid w:val="00FA7C55"/>
    <w:rsid w:val="00FB03FE"/>
    <w:rsid w:val="00FC5571"/>
    <w:rsid w:val="00FC7D5B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1F2F"/>
  <w15:chartTrackingRefBased/>
  <w15:docId w15:val="{C95086F7-3D64-4B5B-B890-C71F47AA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0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40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C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C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40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0C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0C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0C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0C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0C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0C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0C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0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0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0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0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0C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0C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0C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0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0C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0C42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rsid w:val="00E72224"/>
    <w:rPr>
      <w:color w:val="0000FF"/>
      <w:u w:val="single"/>
    </w:rPr>
  </w:style>
  <w:style w:type="paragraph" w:customStyle="1" w:styleId="ConsPlusNormal">
    <w:name w:val="ConsPlusNormal"/>
    <w:link w:val="ConsPlusNormal0"/>
    <w:rsid w:val="0028608A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28608A"/>
    <w:rPr>
      <w:rFonts w:ascii="Times New Roman" w:eastAsia="Calibri" w:hAnsi="Times New Roman" w:cs="Times New Roman"/>
      <w:kern w:val="0"/>
      <w:szCs w:val="20"/>
      <w:lang w:eastAsia="ru-RU"/>
      <w14:ligatures w14:val="none"/>
    </w:rPr>
  </w:style>
  <w:style w:type="paragraph" w:styleId="ad">
    <w:name w:val="Body Text"/>
    <w:basedOn w:val="a"/>
    <w:link w:val="ae"/>
    <w:rsid w:val="000C31AB"/>
    <w:pPr>
      <w:spacing w:after="140" w:line="276" w:lineRule="auto"/>
    </w:pPr>
    <w:rPr>
      <w:rFonts w:ascii="Times New Roman" w:eastAsia="DejaVu Sans" w:hAnsi="Times New Roman" w:cs="DejaVu Sans"/>
      <w:kern w:val="0"/>
      <w:sz w:val="20"/>
      <w:lang w:val="en-US" w:eastAsia="zh-CN" w:bidi="hi-IN"/>
      <w14:ligatures w14:val="none"/>
    </w:rPr>
  </w:style>
  <w:style w:type="character" w:customStyle="1" w:styleId="ae">
    <w:name w:val="Основной текст Знак"/>
    <w:basedOn w:val="a0"/>
    <w:link w:val="ad"/>
    <w:rsid w:val="000C31AB"/>
    <w:rPr>
      <w:rFonts w:ascii="Times New Roman" w:eastAsia="DejaVu Sans" w:hAnsi="Times New Roman" w:cs="DejaVu Sans"/>
      <w:kern w:val="0"/>
      <w:sz w:val="20"/>
      <w:lang w:val="en-US" w:eastAsia="zh-CN" w:bidi="hi-IN"/>
      <w14:ligatures w14:val="none"/>
    </w:rPr>
  </w:style>
  <w:style w:type="character" w:customStyle="1" w:styleId="23">
    <w:name w:val="АР Прил 2 Знак"/>
    <w:qFormat/>
    <w:rsid w:val="003F5FB4"/>
    <w:rPr>
      <w:rFonts w:ascii="Times New Roman" w:eastAsia="Calibri" w:hAnsi="Times New Roman" w:cs="Times New Roman" w:hint="default"/>
      <w:b/>
      <w:bCs w:val="0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351411"/>
    <w:rPr>
      <w:color w:val="605E5C"/>
      <w:shd w:val="clear" w:color="auto" w:fill="E1DFDD"/>
    </w:rPr>
  </w:style>
  <w:style w:type="paragraph" w:customStyle="1" w:styleId="TableContents">
    <w:name w:val="Table Contents"/>
    <w:basedOn w:val="a"/>
    <w:qFormat/>
    <w:rsid w:val="00AA2EC8"/>
    <w:pPr>
      <w:suppressLineNumbers/>
      <w:spacing w:after="0" w:line="240" w:lineRule="auto"/>
    </w:pPr>
    <w:rPr>
      <w:rFonts w:ascii="Times New Roman" w:eastAsia="DejaVu Sans" w:hAnsi="Times New Roman" w:cs="DejaVu Sans"/>
      <w:kern w:val="0"/>
      <w:sz w:val="20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shira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Мишустина НП</dc:creator>
  <cp:keywords/>
  <dc:description/>
  <cp:lastModifiedBy>119</cp:lastModifiedBy>
  <cp:revision>18</cp:revision>
  <cp:lastPrinted>2025-06-10T05:57:00Z</cp:lastPrinted>
  <dcterms:created xsi:type="dcterms:W3CDTF">2025-06-10T11:20:00Z</dcterms:created>
  <dcterms:modified xsi:type="dcterms:W3CDTF">2025-06-18T06:43:00Z</dcterms:modified>
</cp:coreProperties>
</file>