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87F89" w14:textId="2CA2024B" w:rsidR="00A27DC5" w:rsidRPr="006F7756" w:rsidRDefault="006F7756" w:rsidP="00B16995">
      <w:pPr>
        <w:pStyle w:val="a6"/>
        <w:rPr>
          <w:rFonts w:ascii="Times New Roman" w:hAnsi="Times New Roman"/>
          <w:sz w:val="28"/>
          <w:szCs w:val="28"/>
        </w:rPr>
      </w:pPr>
      <w:r w:rsidRPr="006F7756"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  <w:r w:rsidRPr="006F7756">
        <w:rPr>
          <w:rFonts w:ascii="Times New Roman" w:hAnsi="Times New Roman"/>
          <w:sz w:val="28"/>
          <w:szCs w:val="28"/>
        </w:rPr>
        <w:tab/>
      </w:r>
      <w:r w:rsidR="00B16995" w:rsidRPr="006F7756">
        <w:rPr>
          <w:rFonts w:ascii="Times New Roman" w:hAnsi="Times New Roman"/>
          <w:sz w:val="28"/>
          <w:szCs w:val="28"/>
        </w:rPr>
        <w:t xml:space="preserve">                            </w:t>
      </w:r>
      <w:r w:rsidR="00BC54AD" w:rsidRPr="006F7756">
        <w:rPr>
          <w:rFonts w:ascii="Times New Roman" w:hAnsi="Times New Roman"/>
          <w:sz w:val="28"/>
          <w:szCs w:val="28"/>
        </w:rPr>
        <w:t xml:space="preserve">    </w:t>
      </w:r>
      <w:r w:rsidR="00920029" w:rsidRPr="006F7756">
        <w:rPr>
          <w:rFonts w:ascii="Times New Roman" w:hAnsi="Times New Roman"/>
          <w:sz w:val="28"/>
          <w:szCs w:val="28"/>
        </w:rPr>
        <w:t>от 27.05.2025</w:t>
      </w:r>
      <w:r w:rsidR="00920029" w:rsidRPr="006F7756">
        <w:rPr>
          <w:rFonts w:ascii="Times New Roman" w:hAnsi="Times New Roman"/>
          <w:sz w:val="28"/>
          <w:szCs w:val="28"/>
        </w:rPr>
        <w:tab/>
      </w:r>
      <w:r w:rsidR="004B63C0" w:rsidRPr="006F775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№</w:t>
      </w:r>
      <w:bookmarkStart w:id="0" w:name="_GoBack"/>
      <w:bookmarkEnd w:id="0"/>
      <w:r w:rsidR="004B63C0" w:rsidRPr="006F7756">
        <w:rPr>
          <w:rFonts w:ascii="Times New Roman" w:hAnsi="Times New Roman"/>
          <w:sz w:val="28"/>
          <w:szCs w:val="28"/>
        </w:rPr>
        <w:t xml:space="preserve"> </w:t>
      </w:r>
      <w:r w:rsidR="00920029" w:rsidRPr="006F7756">
        <w:rPr>
          <w:rFonts w:ascii="Times New Roman" w:hAnsi="Times New Roman"/>
          <w:sz w:val="28"/>
          <w:szCs w:val="28"/>
        </w:rPr>
        <w:t>34</w:t>
      </w:r>
    </w:p>
    <w:p w14:paraId="1972D385" w14:textId="77777777" w:rsidR="00A27DC5" w:rsidRDefault="00A27DC5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0049D257" w14:textId="77777777" w:rsidR="00A27DC5" w:rsidRDefault="00A27DC5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14DCEAB9" w14:textId="65296663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14:paraId="7A257712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14:paraId="0A55F2C4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14:paraId="1E4EFB2F" w14:textId="77777777"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5706F378" w14:textId="2B16F613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 xml:space="preserve">Руководствуясь Конституцией Российской Федерации, в соответствии </w:t>
      </w:r>
      <w:r w:rsidR="00A27DC5">
        <w:rPr>
          <w:rFonts w:ascii="Times New Roman" w:hAnsi="Times New Roman"/>
          <w:sz w:val="28"/>
          <w:szCs w:val="28"/>
        </w:rPr>
        <w:br/>
      </w:r>
      <w:r w:rsidRPr="00841267">
        <w:rPr>
          <w:rFonts w:ascii="Times New Roman" w:hAnsi="Times New Roman"/>
          <w:sz w:val="28"/>
          <w:szCs w:val="28"/>
        </w:rPr>
        <w:t>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14:paraId="40B721AE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14:paraId="4C93D6F1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  <w:r w:rsidR="00C31CCD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14:paraId="5EA9C75F" w14:textId="77777777" w:rsidR="003122A1" w:rsidRPr="00841267" w:rsidRDefault="003122A1" w:rsidP="003122A1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14:paraId="32526FF7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14:paraId="1F9E1227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2. </w:t>
      </w:r>
      <w:r w:rsidR="003107CF">
        <w:rPr>
          <w:rFonts w:ascii="Times New Roman" w:hAnsi="Times New Roman"/>
          <w:sz w:val="28"/>
          <w:szCs w:val="28"/>
        </w:rPr>
        <w:t xml:space="preserve">Разместить </w:t>
      </w:r>
      <w:r w:rsidRPr="004F026A">
        <w:rPr>
          <w:rFonts w:ascii="Times New Roman" w:hAnsi="Times New Roman"/>
          <w:sz w:val="28"/>
          <w:szCs w:val="28"/>
        </w:rPr>
        <w:t>проект решения Совета депутатов городского округа Кашира «О внесении изменений и дополнений в Устав городского округа Кашира Московской области</w:t>
      </w:r>
      <w:r w:rsidR="009D6906">
        <w:rPr>
          <w:rFonts w:ascii="Times New Roman" w:hAnsi="Times New Roman"/>
          <w:sz w:val="28"/>
          <w:szCs w:val="28"/>
        </w:rPr>
        <w:t>»</w:t>
      </w:r>
      <w:r w:rsidRPr="004F026A">
        <w:rPr>
          <w:rFonts w:ascii="Times New Roman" w:hAnsi="Times New Roman"/>
          <w:sz w:val="28"/>
          <w:szCs w:val="28"/>
        </w:rPr>
        <w:t xml:space="preserve"> и настоящее решение на официальном сайте администрации городского округа Кашира в сети Интернет.</w:t>
      </w:r>
    </w:p>
    <w:p w14:paraId="0E2B1738" w14:textId="145EC692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Контроль за исполнением настоящего решения возложить </w:t>
      </w:r>
      <w:r w:rsidR="00A27DC5">
        <w:rPr>
          <w:rFonts w:ascii="Times New Roman" w:hAnsi="Times New Roman"/>
          <w:sz w:val="28"/>
          <w:szCs w:val="28"/>
        </w:rPr>
        <w:br/>
      </w:r>
      <w:r w:rsidRPr="004F026A">
        <w:rPr>
          <w:rFonts w:ascii="Times New Roman" w:hAnsi="Times New Roman"/>
          <w:sz w:val="28"/>
          <w:szCs w:val="28"/>
        </w:rPr>
        <w:t>на председателя Совета депутат</w:t>
      </w:r>
      <w:r w:rsidR="00D627B4">
        <w:rPr>
          <w:rFonts w:ascii="Times New Roman" w:hAnsi="Times New Roman"/>
          <w:sz w:val="28"/>
          <w:szCs w:val="28"/>
        </w:rPr>
        <w:t xml:space="preserve">ов городского округа Кашира </w:t>
      </w:r>
      <w:r w:rsidRPr="004F026A">
        <w:rPr>
          <w:rFonts w:ascii="Times New Roman" w:hAnsi="Times New Roman"/>
          <w:sz w:val="28"/>
          <w:szCs w:val="28"/>
        </w:rPr>
        <w:t>Бурова</w:t>
      </w:r>
      <w:r w:rsidR="00D627B4">
        <w:rPr>
          <w:rFonts w:ascii="Times New Roman" w:hAnsi="Times New Roman"/>
          <w:sz w:val="28"/>
          <w:szCs w:val="28"/>
        </w:rPr>
        <w:t xml:space="preserve"> С.Ю.</w:t>
      </w:r>
    </w:p>
    <w:p w14:paraId="262689E6" w14:textId="77777777" w:rsidR="003122A1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2F850C21" w14:textId="77777777" w:rsidR="00207B89" w:rsidRDefault="00B33EA2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B4AFC16" w14:textId="77777777" w:rsidR="00A27DC5" w:rsidRDefault="00A27DC5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1E2F2415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11880828" w14:textId="4159EA5E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27DC5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С.Ю.</w:t>
      </w:r>
      <w:r w:rsidR="00A27D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Буров</w:t>
      </w:r>
    </w:p>
    <w:p w14:paraId="2AADA7CC" w14:textId="77777777" w:rsidR="003122A1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3BCD3D34" w14:textId="77777777" w:rsidR="00A27DC5" w:rsidRPr="00841267" w:rsidRDefault="00A27DC5" w:rsidP="003122A1">
      <w:pPr>
        <w:jc w:val="both"/>
        <w:rPr>
          <w:rFonts w:ascii="Times New Roman" w:hAnsi="Times New Roman"/>
          <w:sz w:val="28"/>
          <w:szCs w:val="28"/>
        </w:rPr>
      </w:pPr>
    </w:p>
    <w:p w14:paraId="630AF89A" w14:textId="284EA3A2" w:rsidR="003122A1" w:rsidRPr="00841267" w:rsidRDefault="003122A1" w:rsidP="003122A1">
      <w:pPr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Дата подписания</w:t>
      </w:r>
      <w:r w:rsidR="008D699D">
        <w:rPr>
          <w:rFonts w:ascii="Times New Roman" w:hAnsi="Times New Roman"/>
          <w:sz w:val="28"/>
          <w:szCs w:val="28"/>
        </w:rPr>
        <w:t>: 27.05.2025 года</w:t>
      </w:r>
    </w:p>
    <w:p w14:paraId="36F00E54" w14:textId="77777777" w:rsidR="00CE1DE9" w:rsidRDefault="00CE1DE9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49316D3A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6B9B80C4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095E6224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49CD8B55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27629DE3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33921E94" w14:textId="77777777" w:rsidR="008D699D" w:rsidRDefault="008D699D" w:rsidP="003122A1">
      <w:pPr>
        <w:pStyle w:val="a6"/>
        <w:rPr>
          <w:rFonts w:ascii="Times New Roman" w:hAnsi="Times New Roman"/>
          <w:sz w:val="28"/>
          <w:szCs w:val="28"/>
        </w:rPr>
        <w:sectPr w:rsidR="008D699D" w:rsidSect="00A27DC5">
          <w:pgSz w:w="11906" w:h="16838"/>
          <w:pgMar w:top="2438" w:right="567" w:bottom="851" w:left="1985" w:header="709" w:footer="709" w:gutter="0"/>
          <w:cols w:space="708"/>
          <w:docGrid w:linePitch="360"/>
        </w:sectPr>
      </w:pPr>
    </w:p>
    <w:p w14:paraId="160917A5" w14:textId="2D03951A" w:rsidR="003122A1" w:rsidRPr="00C75AD0" w:rsidRDefault="00311ED4" w:rsidP="00311ED4">
      <w:pPr>
        <w:pStyle w:val="a6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</w:rPr>
        <w:lastRenderedPageBreak/>
        <w:t xml:space="preserve">                                                  </w:t>
      </w:r>
      <w:r w:rsidR="004004C3">
        <w:rPr>
          <w:rFonts w:ascii="Times New Roman" w:hAnsi="Times New Roman"/>
        </w:rPr>
        <w:t xml:space="preserve">   </w:t>
      </w:r>
      <w:r w:rsidR="003122A1">
        <w:rPr>
          <w:rFonts w:ascii="Times New Roman" w:hAnsi="Times New Roman"/>
        </w:rPr>
        <w:t xml:space="preserve"> </w:t>
      </w:r>
      <w:r w:rsidR="00C75AD0">
        <w:rPr>
          <w:rFonts w:ascii="Times New Roman" w:hAnsi="Times New Roman"/>
        </w:rPr>
        <w:t xml:space="preserve">        </w:t>
      </w:r>
      <w:r w:rsidR="003122A1" w:rsidRPr="00C75AD0">
        <w:rPr>
          <w:rFonts w:ascii="Times New Roman" w:hAnsi="Times New Roman"/>
          <w:sz w:val="27"/>
          <w:szCs w:val="27"/>
        </w:rPr>
        <w:t>Приложение</w:t>
      </w:r>
    </w:p>
    <w:p w14:paraId="75DCCEDC" w14:textId="77777777" w:rsidR="003122A1" w:rsidRPr="00C75AD0" w:rsidRDefault="003122A1" w:rsidP="003122A1">
      <w:pPr>
        <w:pStyle w:val="a6"/>
        <w:rPr>
          <w:rFonts w:ascii="Times New Roman" w:hAnsi="Times New Roman"/>
          <w:sz w:val="27"/>
          <w:szCs w:val="27"/>
        </w:rPr>
      </w:pP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  <w:t xml:space="preserve">к решению Совета депутатов </w:t>
      </w:r>
    </w:p>
    <w:p w14:paraId="32F8B76C" w14:textId="77777777" w:rsidR="003122A1" w:rsidRPr="00C75AD0" w:rsidRDefault="003122A1" w:rsidP="003122A1">
      <w:pPr>
        <w:pStyle w:val="a6"/>
        <w:rPr>
          <w:rFonts w:ascii="Times New Roman" w:hAnsi="Times New Roman"/>
          <w:sz w:val="27"/>
          <w:szCs w:val="27"/>
        </w:rPr>
      </w:pP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  <w:t>городского округа Кашира</w:t>
      </w:r>
    </w:p>
    <w:p w14:paraId="0AA17A7C" w14:textId="6016870A" w:rsidR="00531FEA" w:rsidRPr="00C75AD0" w:rsidRDefault="003122A1" w:rsidP="00531FEA">
      <w:pPr>
        <w:pStyle w:val="a6"/>
        <w:rPr>
          <w:rFonts w:ascii="Times New Roman" w:hAnsi="Times New Roman"/>
          <w:sz w:val="27"/>
          <w:szCs w:val="27"/>
        </w:rPr>
      </w:pP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</w:r>
      <w:r w:rsidRPr="00C75AD0">
        <w:rPr>
          <w:rFonts w:ascii="Times New Roman" w:hAnsi="Times New Roman"/>
          <w:sz w:val="27"/>
          <w:szCs w:val="27"/>
        </w:rPr>
        <w:tab/>
        <w:t xml:space="preserve">         </w:t>
      </w:r>
      <w:r w:rsidR="00531FEA" w:rsidRPr="00C75AD0">
        <w:rPr>
          <w:rFonts w:ascii="Times New Roman" w:hAnsi="Times New Roman"/>
          <w:sz w:val="27"/>
          <w:szCs w:val="27"/>
        </w:rPr>
        <w:t xml:space="preserve">                                 </w:t>
      </w:r>
      <w:r w:rsidR="003107CF" w:rsidRPr="00C75AD0">
        <w:rPr>
          <w:rFonts w:ascii="Times New Roman" w:hAnsi="Times New Roman"/>
          <w:sz w:val="27"/>
          <w:szCs w:val="27"/>
        </w:rPr>
        <w:t>от</w:t>
      </w:r>
      <w:r w:rsidR="00C75AD0" w:rsidRPr="00C75AD0">
        <w:rPr>
          <w:rFonts w:ascii="Times New Roman" w:hAnsi="Times New Roman"/>
          <w:sz w:val="27"/>
          <w:szCs w:val="27"/>
        </w:rPr>
        <w:t xml:space="preserve"> 27.05.2025 № 34</w:t>
      </w:r>
    </w:p>
    <w:p w14:paraId="6FE4AF20" w14:textId="77777777" w:rsidR="00531FEA" w:rsidRPr="00841267" w:rsidRDefault="00531FEA" w:rsidP="003122A1">
      <w:pPr>
        <w:pStyle w:val="a6"/>
        <w:rPr>
          <w:rFonts w:ascii="Times New Roman" w:hAnsi="Times New Roman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637"/>
        <w:gridCol w:w="4110"/>
      </w:tblGrid>
      <w:tr w:rsidR="00531FEA" w:rsidRPr="00531FEA" w14:paraId="243C412E" w14:textId="77777777" w:rsidTr="00D9410D">
        <w:trPr>
          <w:trHeight w:val="692"/>
        </w:trPr>
        <w:tc>
          <w:tcPr>
            <w:tcW w:w="5637" w:type="dxa"/>
            <w:shd w:val="clear" w:color="auto" w:fill="auto"/>
          </w:tcPr>
          <w:p w14:paraId="331F54CA" w14:textId="77777777" w:rsidR="00531FEA" w:rsidRPr="00531FEA" w:rsidRDefault="00531FEA" w:rsidP="00531FEA">
            <w:pPr>
              <w:pStyle w:val="a6"/>
              <w:rPr>
                <w:rFonts w:ascii="Times New Roman" w:hAnsi="Times New Roman"/>
                <w:sz w:val="27"/>
                <w:szCs w:val="27"/>
              </w:rPr>
            </w:pPr>
            <w:r w:rsidRPr="00531FEA">
              <w:rPr>
                <w:rFonts w:ascii="Times New Roman" w:hAnsi="Times New Roman"/>
                <w:sz w:val="27"/>
                <w:szCs w:val="27"/>
              </w:rPr>
              <w:t xml:space="preserve">         </w:t>
            </w:r>
          </w:p>
        </w:tc>
        <w:tc>
          <w:tcPr>
            <w:tcW w:w="4110" w:type="dxa"/>
            <w:shd w:val="clear" w:color="auto" w:fill="auto"/>
          </w:tcPr>
          <w:p w14:paraId="4DCBF7D9" w14:textId="0BFBD29F" w:rsidR="00531FEA" w:rsidRPr="00531FEA" w:rsidRDefault="00531FEA" w:rsidP="00531FEA">
            <w:pPr>
              <w:pStyle w:val="a6"/>
              <w:rPr>
                <w:rFonts w:ascii="Times New Roman" w:hAnsi="Times New Roman"/>
                <w:sz w:val="27"/>
                <w:szCs w:val="27"/>
              </w:rPr>
            </w:pPr>
            <w:r w:rsidRPr="00531FEA">
              <w:rPr>
                <w:rFonts w:ascii="Times New Roman" w:hAnsi="Times New Roman"/>
                <w:sz w:val="27"/>
                <w:szCs w:val="27"/>
              </w:rPr>
              <w:t xml:space="preserve">Проект внесен главой </w:t>
            </w:r>
            <w:r w:rsidR="00C75AD0">
              <w:rPr>
                <w:rFonts w:ascii="Times New Roman" w:hAnsi="Times New Roman"/>
                <w:sz w:val="27"/>
                <w:szCs w:val="27"/>
              </w:rPr>
              <w:br/>
            </w:r>
            <w:r w:rsidRPr="00531FEA">
              <w:rPr>
                <w:rFonts w:ascii="Times New Roman" w:hAnsi="Times New Roman"/>
                <w:sz w:val="27"/>
                <w:szCs w:val="27"/>
              </w:rPr>
              <w:t xml:space="preserve">городского округа Кашира </w:t>
            </w:r>
          </w:p>
          <w:p w14:paraId="24F02476" w14:textId="77777777" w:rsidR="00531FEA" w:rsidRPr="00531FEA" w:rsidRDefault="00531FEA" w:rsidP="00531FEA">
            <w:pPr>
              <w:pStyle w:val="a6"/>
              <w:rPr>
                <w:rFonts w:ascii="Times New Roman" w:hAnsi="Times New Roman"/>
                <w:sz w:val="27"/>
                <w:szCs w:val="27"/>
              </w:rPr>
            </w:pPr>
            <w:r w:rsidRPr="00531FEA">
              <w:rPr>
                <w:rFonts w:ascii="Times New Roman" w:hAnsi="Times New Roman"/>
                <w:sz w:val="27"/>
                <w:szCs w:val="27"/>
              </w:rPr>
              <w:t>М.Н. Шуваловым</w:t>
            </w:r>
          </w:p>
          <w:p w14:paraId="2BB39A89" w14:textId="77777777" w:rsidR="00531FEA" w:rsidRPr="00531FEA" w:rsidRDefault="00531FEA" w:rsidP="00531FEA">
            <w:pPr>
              <w:pStyle w:val="a6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369D3929" w14:textId="77777777" w:rsidR="00531FEA" w:rsidRPr="00CF3DD1" w:rsidRDefault="00531FEA" w:rsidP="00CF3DD1">
      <w:pPr>
        <w:pStyle w:val="a6"/>
        <w:jc w:val="center"/>
        <w:rPr>
          <w:rFonts w:ascii="Times New Roman" w:hAnsi="Times New Roman"/>
        </w:rPr>
      </w:pPr>
      <w:r w:rsidRPr="00CF3DD1">
        <w:rPr>
          <w:rFonts w:ascii="Times New Roman" w:hAnsi="Times New Roman"/>
        </w:rPr>
        <w:t>СОВЕТ ДЕПУТАТОВ</w:t>
      </w:r>
    </w:p>
    <w:p w14:paraId="48A69D41" w14:textId="77777777" w:rsidR="00531FEA" w:rsidRPr="00CF3DD1" w:rsidRDefault="00531FEA" w:rsidP="00CF3DD1">
      <w:pPr>
        <w:pStyle w:val="a6"/>
        <w:jc w:val="center"/>
        <w:rPr>
          <w:rFonts w:ascii="Times New Roman" w:hAnsi="Times New Roman"/>
        </w:rPr>
      </w:pPr>
      <w:r w:rsidRPr="00CF3DD1">
        <w:rPr>
          <w:rFonts w:ascii="Times New Roman" w:hAnsi="Times New Roman"/>
        </w:rPr>
        <w:t>ГОРОДСКОГО ОКРУГА КАШИРА</w:t>
      </w:r>
    </w:p>
    <w:p w14:paraId="3AEBABC4" w14:textId="77777777" w:rsidR="00531FEA" w:rsidRPr="00CF3DD1" w:rsidRDefault="00531FEA" w:rsidP="00CF3DD1">
      <w:pPr>
        <w:pStyle w:val="a6"/>
        <w:jc w:val="center"/>
        <w:rPr>
          <w:rFonts w:ascii="Times New Roman" w:hAnsi="Times New Roman"/>
        </w:rPr>
      </w:pPr>
      <w:r w:rsidRPr="00CF3DD1">
        <w:rPr>
          <w:rFonts w:ascii="Times New Roman" w:hAnsi="Times New Roman"/>
        </w:rPr>
        <w:t>МОСКОВСКОЙ ОБЛАСТИ</w:t>
      </w:r>
    </w:p>
    <w:p w14:paraId="7E296048" w14:textId="77777777" w:rsidR="00531FEA" w:rsidRPr="00CF3DD1" w:rsidRDefault="00531FEA" w:rsidP="00CF3DD1">
      <w:pPr>
        <w:pStyle w:val="a6"/>
        <w:jc w:val="center"/>
        <w:rPr>
          <w:rFonts w:ascii="Times New Roman" w:hAnsi="Times New Roman"/>
        </w:rPr>
      </w:pPr>
      <w:r w:rsidRPr="00CF3DD1">
        <w:rPr>
          <w:rFonts w:ascii="Times New Roman" w:hAnsi="Times New Roman"/>
        </w:rPr>
        <w:t>Р Е Ш Е Н И Е</w:t>
      </w:r>
    </w:p>
    <w:p w14:paraId="145FA172" w14:textId="77777777" w:rsidR="00531FEA" w:rsidRDefault="00531FEA" w:rsidP="00531FEA">
      <w:pPr>
        <w:jc w:val="center"/>
        <w:rPr>
          <w:rFonts w:ascii="Times New Roman" w:hAnsi="Times New Roman"/>
          <w:sz w:val="24"/>
          <w:szCs w:val="24"/>
        </w:rPr>
      </w:pPr>
      <w:r w:rsidRPr="00531FEA">
        <w:rPr>
          <w:rFonts w:ascii="Times New Roman" w:hAnsi="Times New Roman"/>
          <w:sz w:val="24"/>
          <w:szCs w:val="24"/>
        </w:rPr>
        <w:t>от___________ № _____</w:t>
      </w:r>
    </w:p>
    <w:p w14:paraId="33C14C7C" w14:textId="77777777" w:rsidR="00D6151A" w:rsidRPr="003107CF" w:rsidRDefault="00D6151A" w:rsidP="00D615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07CF">
        <w:rPr>
          <w:rFonts w:ascii="Times New Roman" w:eastAsia="Times New Roman" w:hAnsi="Times New Roman"/>
          <w:sz w:val="27"/>
          <w:szCs w:val="27"/>
          <w:lang w:eastAsia="ru-RU"/>
        </w:rPr>
        <w:t xml:space="preserve">О внесении изменений и дополнений в </w:t>
      </w:r>
    </w:p>
    <w:p w14:paraId="19A0021F" w14:textId="77777777" w:rsidR="00D6151A" w:rsidRPr="003107CF" w:rsidRDefault="00D6151A" w:rsidP="00D615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07CF">
        <w:rPr>
          <w:rFonts w:ascii="Times New Roman" w:eastAsia="Times New Roman" w:hAnsi="Times New Roman"/>
          <w:sz w:val="27"/>
          <w:szCs w:val="27"/>
          <w:lang w:eastAsia="ru-RU"/>
        </w:rPr>
        <w:t xml:space="preserve">Устав городского округа Кашира </w:t>
      </w:r>
    </w:p>
    <w:p w14:paraId="2A7E2745" w14:textId="77777777" w:rsidR="00D6151A" w:rsidRPr="003107CF" w:rsidRDefault="00D6151A" w:rsidP="00D615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07CF">
        <w:rPr>
          <w:rFonts w:ascii="Times New Roman" w:eastAsia="Times New Roman" w:hAnsi="Times New Roman"/>
          <w:sz w:val="27"/>
          <w:szCs w:val="27"/>
          <w:lang w:eastAsia="ru-RU"/>
        </w:rPr>
        <w:t>Московской области</w:t>
      </w:r>
    </w:p>
    <w:p w14:paraId="44B54AE6" w14:textId="77777777" w:rsidR="003107CF" w:rsidRDefault="003107CF" w:rsidP="003107CF">
      <w:pPr>
        <w:pStyle w:val="a3"/>
        <w:ind w:firstLine="697"/>
        <w:contextualSpacing/>
        <w:rPr>
          <w:rFonts w:cs="Times New Roman"/>
          <w:sz w:val="27"/>
          <w:szCs w:val="27"/>
        </w:rPr>
      </w:pPr>
    </w:p>
    <w:p w14:paraId="7A07224F" w14:textId="49F2137F" w:rsidR="003107CF" w:rsidRPr="003107CF" w:rsidRDefault="003107CF" w:rsidP="00BC54AD">
      <w:pPr>
        <w:pStyle w:val="a3"/>
        <w:ind w:firstLine="697"/>
        <w:contextualSpacing/>
        <w:jc w:val="both"/>
        <w:rPr>
          <w:rFonts w:cs="Times New Roman"/>
          <w:sz w:val="27"/>
          <w:szCs w:val="27"/>
        </w:rPr>
      </w:pPr>
      <w:r w:rsidRPr="003107CF">
        <w:rPr>
          <w:rFonts w:cs="Times New Roman"/>
          <w:sz w:val="27"/>
          <w:szCs w:val="27"/>
        </w:rPr>
        <w:t xml:space="preserve">В целях приведения Устава городского округа Кашира </w:t>
      </w:r>
      <w:r w:rsidR="00BC54AD">
        <w:rPr>
          <w:rFonts w:cs="Times New Roman"/>
          <w:sz w:val="27"/>
          <w:szCs w:val="27"/>
        </w:rPr>
        <w:br/>
      </w:r>
      <w:r w:rsidRPr="003107CF">
        <w:rPr>
          <w:rFonts w:cs="Times New Roman"/>
          <w:sz w:val="27"/>
          <w:szCs w:val="27"/>
        </w:rPr>
        <w:t xml:space="preserve">Московской области в соответствие с действующим законодательством Российской Федерации, руководствуясь Федеральным законом от 06.10.2003 </w:t>
      </w:r>
      <w:r w:rsidR="00BC54AD">
        <w:rPr>
          <w:rFonts w:cs="Times New Roman"/>
          <w:sz w:val="27"/>
          <w:szCs w:val="27"/>
        </w:rPr>
        <w:br/>
      </w:r>
      <w:r w:rsidRPr="003107CF">
        <w:rPr>
          <w:rFonts w:cs="Times New Roman"/>
          <w:sz w:val="27"/>
          <w:szCs w:val="27"/>
        </w:rPr>
        <w:t xml:space="preserve">№ 131-ФЗ «Об общих принципах организации местного самоуправления </w:t>
      </w:r>
      <w:r w:rsidR="00BC54AD">
        <w:rPr>
          <w:rFonts w:cs="Times New Roman"/>
          <w:sz w:val="27"/>
          <w:szCs w:val="27"/>
        </w:rPr>
        <w:br/>
      </w:r>
      <w:r w:rsidRPr="003107CF">
        <w:rPr>
          <w:rFonts w:cs="Times New Roman"/>
          <w:sz w:val="27"/>
          <w:szCs w:val="27"/>
        </w:rPr>
        <w:t>в Российской Федерации»</w:t>
      </w:r>
    </w:p>
    <w:p w14:paraId="7EBC18D9" w14:textId="77777777" w:rsidR="003107CF" w:rsidRPr="003107CF" w:rsidRDefault="003107CF" w:rsidP="003107CF">
      <w:pPr>
        <w:pStyle w:val="a3"/>
        <w:ind w:firstLine="697"/>
        <w:contextualSpacing/>
        <w:rPr>
          <w:rFonts w:cs="Times New Roman"/>
          <w:sz w:val="27"/>
          <w:szCs w:val="27"/>
        </w:rPr>
      </w:pPr>
      <w:r w:rsidRPr="003107CF">
        <w:rPr>
          <w:rFonts w:cs="Times New Roman"/>
          <w:sz w:val="27"/>
          <w:szCs w:val="27"/>
        </w:rPr>
        <w:t>Совет депутатов городского округа Кашира,</w:t>
      </w:r>
    </w:p>
    <w:p w14:paraId="11122942" w14:textId="77777777" w:rsidR="003107CF" w:rsidRPr="003107CF" w:rsidRDefault="003107CF" w:rsidP="003107CF">
      <w:pPr>
        <w:pStyle w:val="a3"/>
        <w:ind w:hanging="20"/>
        <w:rPr>
          <w:rFonts w:cs="Times New Roman"/>
          <w:sz w:val="27"/>
          <w:szCs w:val="27"/>
        </w:rPr>
      </w:pPr>
      <w:r w:rsidRPr="003107CF">
        <w:rPr>
          <w:rFonts w:cs="Times New Roman"/>
          <w:sz w:val="27"/>
          <w:szCs w:val="27"/>
        </w:rPr>
        <w:t>РЕШИЛ:</w:t>
      </w:r>
    </w:p>
    <w:p w14:paraId="00C5762A" w14:textId="77777777" w:rsidR="003107CF" w:rsidRPr="003107CF" w:rsidRDefault="003107CF" w:rsidP="003107C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>1. Внести в Устав городского округа Кашира Московской области (далее – Устав) следующее изменение:</w:t>
      </w:r>
    </w:p>
    <w:p w14:paraId="3252CAAD" w14:textId="29E2313C" w:rsidR="003107CF" w:rsidRPr="003107CF" w:rsidRDefault="003107CF" w:rsidP="003107C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 xml:space="preserve">1) пункт 16 части 1 статьи 6 Устава («Вопросы местного значения городского округа») после слов «субъекта Российской Федерации),» дополнить словами «организация предоставления дополнительного образования взрослых по дополнительным образовательным программам спортивной подготовки </w:t>
      </w:r>
      <w:r w:rsidR="00BC54AD">
        <w:rPr>
          <w:rFonts w:ascii="Times New Roman" w:hAnsi="Times New Roman"/>
          <w:sz w:val="27"/>
          <w:szCs w:val="27"/>
        </w:rPr>
        <w:br/>
      </w:r>
      <w:r w:rsidRPr="003107CF">
        <w:rPr>
          <w:rFonts w:ascii="Times New Roman" w:hAnsi="Times New Roman"/>
          <w:sz w:val="27"/>
          <w:szCs w:val="27"/>
        </w:rPr>
        <w:t>в муниципальных образовательных организациях,».</w:t>
      </w:r>
    </w:p>
    <w:p w14:paraId="2D362924" w14:textId="77777777" w:rsidR="003107CF" w:rsidRPr="003107CF" w:rsidRDefault="003107CF" w:rsidP="003107C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iCs/>
          <w:sz w:val="27"/>
          <w:szCs w:val="27"/>
        </w:rPr>
        <w:t xml:space="preserve">2. </w:t>
      </w:r>
      <w:r w:rsidRPr="003107CF">
        <w:rPr>
          <w:rFonts w:ascii="Times New Roman" w:hAnsi="Times New Roman"/>
          <w:sz w:val="27"/>
          <w:szCs w:val="27"/>
        </w:rPr>
        <w:t xml:space="preserve"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 </w:t>
      </w:r>
    </w:p>
    <w:p w14:paraId="11D50457" w14:textId="658784B7" w:rsidR="003107CF" w:rsidRPr="003107CF" w:rsidRDefault="003107CF" w:rsidP="003107CF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 xml:space="preserve">3. Контроль за исполнением настоящего решения возложить </w:t>
      </w:r>
      <w:r w:rsidR="00BC54AD">
        <w:rPr>
          <w:rFonts w:ascii="Times New Roman" w:hAnsi="Times New Roman"/>
          <w:sz w:val="27"/>
          <w:szCs w:val="27"/>
        </w:rPr>
        <w:br/>
      </w:r>
      <w:r w:rsidRPr="003107CF">
        <w:rPr>
          <w:rFonts w:ascii="Times New Roman" w:hAnsi="Times New Roman"/>
          <w:sz w:val="27"/>
          <w:szCs w:val="27"/>
        </w:rPr>
        <w:t>на председателя Совета депутатов городского округа Кашира Бурова С.Ю.</w:t>
      </w:r>
    </w:p>
    <w:p w14:paraId="3414268E" w14:textId="77777777" w:rsidR="003107CF" w:rsidRPr="003107CF" w:rsidRDefault="003107CF" w:rsidP="003107CF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14:paraId="0417E67A" w14:textId="77777777" w:rsidR="003107CF" w:rsidRPr="003107CF" w:rsidRDefault="003107CF" w:rsidP="003107CF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14:paraId="23F179BA" w14:textId="5B3119C1" w:rsidR="003107CF" w:rsidRPr="003107CF" w:rsidRDefault="003107CF" w:rsidP="003107CF">
      <w:pPr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>Глава городского округа Кашира</w:t>
      </w:r>
      <w:r w:rsidRPr="003107CF">
        <w:rPr>
          <w:rFonts w:ascii="Times New Roman" w:hAnsi="Times New Roman"/>
          <w:sz w:val="27"/>
          <w:szCs w:val="27"/>
        </w:rPr>
        <w:tab/>
      </w:r>
      <w:r w:rsidRPr="003107CF">
        <w:rPr>
          <w:rFonts w:ascii="Times New Roman" w:hAnsi="Times New Roman"/>
          <w:sz w:val="27"/>
          <w:szCs w:val="27"/>
        </w:rPr>
        <w:tab/>
      </w:r>
      <w:r w:rsidRPr="003107CF">
        <w:rPr>
          <w:rFonts w:ascii="Times New Roman" w:hAnsi="Times New Roman"/>
          <w:sz w:val="27"/>
          <w:szCs w:val="27"/>
        </w:rPr>
        <w:tab/>
        <w:t xml:space="preserve">                  </w:t>
      </w:r>
      <w:r w:rsidR="000D7C1B">
        <w:rPr>
          <w:rFonts w:ascii="Times New Roman" w:hAnsi="Times New Roman"/>
          <w:sz w:val="27"/>
          <w:szCs w:val="27"/>
        </w:rPr>
        <w:t xml:space="preserve">      </w:t>
      </w:r>
      <w:r w:rsidRPr="003107CF">
        <w:rPr>
          <w:rFonts w:ascii="Times New Roman" w:hAnsi="Times New Roman"/>
          <w:sz w:val="27"/>
          <w:szCs w:val="27"/>
        </w:rPr>
        <w:t xml:space="preserve">     М.Н. Шувалов</w:t>
      </w:r>
    </w:p>
    <w:p w14:paraId="01D79487" w14:textId="77777777" w:rsidR="003107CF" w:rsidRPr="003107CF" w:rsidRDefault="003107CF" w:rsidP="003107CF">
      <w:pPr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7"/>
          <w:szCs w:val="27"/>
        </w:rPr>
      </w:pPr>
    </w:p>
    <w:p w14:paraId="4669A080" w14:textId="77777777" w:rsidR="003107CF" w:rsidRPr="003107CF" w:rsidRDefault="003107CF" w:rsidP="003107CF">
      <w:pPr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 xml:space="preserve">Председатель Совета депутатов </w:t>
      </w:r>
    </w:p>
    <w:p w14:paraId="5D3F1918" w14:textId="1C7F4529" w:rsidR="003107CF" w:rsidRPr="003107CF" w:rsidRDefault="003107CF" w:rsidP="003107CF">
      <w:pPr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7"/>
          <w:szCs w:val="27"/>
        </w:rPr>
      </w:pPr>
      <w:r w:rsidRPr="003107CF">
        <w:rPr>
          <w:rFonts w:ascii="Times New Roman" w:hAnsi="Times New Roman"/>
          <w:sz w:val="27"/>
          <w:szCs w:val="27"/>
        </w:rPr>
        <w:t xml:space="preserve">городского округа Кашира </w:t>
      </w:r>
      <w:r w:rsidRPr="003107CF">
        <w:rPr>
          <w:rFonts w:ascii="Times New Roman" w:hAnsi="Times New Roman"/>
          <w:sz w:val="27"/>
          <w:szCs w:val="27"/>
        </w:rPr>
        <w:tab/>
      </w:r>
      <w:r w:rsidRPr="003107CF">
        <w:rPr>
          <w:rFonts w:ascii="Times New Roman" w:hAnsi="Times New Roman"/>
          <w:sz w:val="27"/>
          <w:szCs w:val="27"/>
        </w:rPr>
        <w:tab/>
      </w:r>
      <w:r w:rsidRPr="003107CF">
        <w:rPr>
          <w:rFonts w:ascii="Times New Roman" w:hAnsi="Times New Roman"/>
          <w:sz w:val="27"/>
          <w:szCs w:val="27"/>
        </w:rPr>
        <w:tab/>
        <w:t xml:space="preserve">                                </w:t>
      </w:r>
      <w:r w:rsidR="000D7C1B">
        <w:rPr>
          <w:rFonts w:ascii="Times New Roman" w:hAnsi="Times New Roman"/>
          <w:sz w:val="27"/>
          <w:szCs w:val="27"/>
        </w:rPr>
        <w:t xml:space="preserve">        </w:t>
      </w:r>
      <w:r w:rsidRPr="003107CF">
        <w:rPr>
          <w:rFonts w:ascii="Times New Roman" w:hAnsi="Times New Roman"/>
          <w:sz w:val="27"/>
          <w:szCs w:val="27"/>
        </w:rPr>
        <w:t xml:space="preserve">     С.Ю. Буров</w:t>
      </w:r>
    </w:p>
    <w:p w14:paraId="1256DFD8" w14:textId="77777777" w:rsidR="000D7C1B" w:rsidRDefault="000D7C1B" w:rsidP="003107CF">
      <w:pPr>
        <w:suppressAutoHyphens/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7"/>
          <w:szCs w:val="27"/>
        </w:rPr>
      </w:pPr>
    </w:p>
    <w:p w14:paraId="58B2848F" w14:textId="5AFD8808" w:rsidR="00D6151A" w:rsidRPr="003107CF" w:rsidRDefault="003107CF" w:rsidP="003107CF">
      <w:pPr>
        <w:suppressAutoHyphens/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Дата подписания:</w:t>
      </w:r>
    </w:p>
    <w:sectPr w:rsidR="00D6151A" w:rsidRPr="003107CF" w:rsidSect="008D699D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01614B"/>
    <w:rsid w:val="00024FCB"/>
    <w:rsid w:val="00063E26"/>
    <w:rsid w:val="000D7C1B"/>
    <w:rsid w:val="00207B89"/>
    <w:rsid w:val="00294D55"/>
    <w:rsid w:val="002A3F9A"/>
    <w:rsid w:val="002C0610"/>
    <w:rsid w:val="003107CF"/>
    <w:rsid w:val="00311ED4"/>
    <w:rsid w:val="003122A1"/>
    <w:rsid w:val="004004C3"/>
    <w:rsid w:val="004B63C0"/>
    <w:rsid w:val="004B6F07"/>
    <w:rsid w:val="004F026A"/>
    <w:rsid w:val="004F3A5D"/>
    <w:rsid w:val="00531FEA"/>
    <w:rsid w:val="00577F47"/>
    <w:rsid w:val="005F195F"/>
    <w:rsid w:val="006A6EF9"/>
    <w:rsid w:val="006F7756"/>
    <w:rsid w:val="007C06DC"/>
    <w:rsid w:val="007D6A24"/>
    <w:rsid w:val="007F2E78"/>
    <w:rsid w:val="00884794"/>
    <w:rsid w:val="008D699D"/>
    <w:rsid w:val="00920029"/>
    <w:rsid w:val="00947FFE"/>
    <w:rsid w:val="009C5686"/>
    <w:rsid w:val="009D6906"/>
    <w:rsid w:val="00A27DC5"/>
    <w:rsid w:val="00B16995"/>
    <w:rsid w:val="00B33EA2"/>
    <w:rsid w:val="00BC54AD"/>
    <w:rsid w:val="00C31CCD"/>
    <w:rsid w:val="00C644CB"/>
    <w:rsid w:val="00C66636"/>
    <w:rsid w:val="00C75AD0"/>
    <w:rsid w:val="00CE1DE9"/>
    <w:rsid w:val="00CF3DD1"/>
    <w:rsid w:val="00D5090D"/>
    <w:rsid w:val="00D6151A"/>
    <w:rsid w:val="00D627B4"/>
    <w:rsid w:val="00D9410D"/>
    <w:rsid w:val="00E805C9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11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nhideWhenUsed/>
    <w:rsid w:val="00E805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nhideWhenUsed/>
    <w:rsid w:val="00E80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E34B9-D4C4-4AA3-B056-34941CE7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49</cp:revision>
  <cp:lastPrinted>2025-05-28T06:37:00Z</cp:lastPrinted>
  <dcterms:created xsi:type="dcterms:W3CDTF">2020-08-19T11:13:00Z</dcterms:created>
  <dcterms:modified xsi:type="dcterms:W3CDTF">2025-05-28T11:24:00Z</dcterms:modified>
</cp:coreProperties>
</file>