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331F" w14:textId="77777777" w:rsidR="004B5AE3" w:rsidRPr="004B5AE3" w:rsidRDefault="004B5AE3" w:rsidP="004B5AE3">
      <w:pPr>
        <w:pStyle w:val="ConsPlusTitlePage"/>
        <w:jc w:val="center"/>
        <w:rPr>
          <w:rFonts w:ascii="Arial" w:hAnsi="Arial" w:cs="Arial"/>
        </w:rPr>
      </w:pPr>
      <w:r w:rsidRPr="004B5AE3">
        <w:rPr>
          <w:rFonts w:ascii="Arial" w:hAnsi="Arial" w:cs="Arial"/>
          <w:iCs/>
        </w:rPr>
        <w:t>АДМИНИСТРАЦИЯ ГОРОДСКОГО ОКРУГА КАШИРА</w:t>
      </w:r>
    </w:p>
    <w:p w14:paraId="7ECA136F" w14:textId="77777777" w:rsidR="004B5AE3" w:rsidRPr="004B5AE3" w:rsidRDefault="004B5AE3" w:rsidP="004B5AE3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4B5AE3">
        <w:rPr>
          <w:rFonts w:ascii="Arial" w:hAnsi="Arial" w:cs="Arial"/>
          <w:iCs/>
          <w:sz w:val="24"/>
          <w:szCs w:val="24"/>
        </w:rPr>
        <w:t>ПОСТАНОВЛЕНИЕ</w:t>
      </w:r>
    </w:p>
    <w:p w14:paraId="29588E19" w14:textId="7E13D6AD" w:rsidR="004B5AE3" w:rsidRPr="004B5AE3" w:rsidRDefault="004B5AE3" w:rsidP="004B5A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B5AE3">
        <w:rPr>
          <w:rFonts w:ascii="Arial" w:hAnsi="Arial" w:cs="Arial"/>
          <w:sz w:val="24"/>
          <w:szCs w:val="24"/>
        </w:rPr>
        <w:t>от 06.12.2023</w:t>
      </w:r>
      <w:r w:rsidRPr="004B5AE3">
        <w:rPr>
          <w:rFonts w:ascii="Arial" w:hAnsi="Arial" w:cs="Arial"/>
          <w:sz w:val="24"/>
          <w:szCs w:val="24"/>
        </w:rPr>
        <w:t xml:space="preserve"> № </w:t>
      </w:r>
      <w:r w:rsidRPr="004B5AE3">
        <w:rPr>
          <w:rFonts w:ascii="Arial" w:hAnsi="Arial" w:cs="Arial"/>
          <w:sz w:val="24"/>
          <w:szCs w:val="24"/>
        </w:rPr>
        <w:t>3176-па</w:t>
      </w:r>
      <w:r w:rsidRPr="004B5AE3">
        <w:rPr>
          <w:rFonts w:ascii="Arial" w:hAnsi="Arial" w:cs="Arial"/>
          <w:sz w:val="24"/>
          <w:szCs w:val="24"/>
        </w:rPr>
        <w:t xml:space="preserve"> </w:t>
      </w:r>
    </w:p>
    <w:p w14:paraId="455029D3" w14:textId="77777777" w:rsidR="004B5AE3" w:rsidRPr="004B5AE3" w:rsidRDefault="004B5AE3" w:rsidP="004B5AE3">
      <w:pPr>
        <w:pStyle w:val="ConsPlusTitle"/>
        <w:jc w:val="center"/>
        <w:rPr>
          <w:b w:val="0"/>
          <w:bCs w:val="0"/>
          <w:sz w:val="24"/>
          <w:szCs w:val="24"/>
        </w:rPr>
      </w:pPr>
      <w:r w:rsidRPr="004B5AE3">
        <w:rPr>
          <w:b w:val="0"/>
          <w:bCs w:val="0"/>
          <w:iCs/>
          <w:sz w:val="24"/>
          <w:szCs w:val="24"/>
        </w:rPr>
        <w:t>Кашира</w:t>
      </w:r>
    </w:p>
    <w:p w14:paraId="7E47DA23" w14:textId="26955512" w:rsidR="00A30BDD" w:rsidRPr="004B5AE3" w:rsidRDefault="008350B5" w:rsidP="008C584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B5AE3">
        <w:rPr>
          <w:rFonts w:ascii="Arial" w:hAnsi="Arial" w:cs="Arial"/>
          <w:sz w:val="24"/>
          <w:szCs w:val="24"/>
        </w:rPr>
        <w:tab/>
      </w:r>
      <w:r w:rsidRPr="004B5AE3">
        <w:rPr>
          <w:rFonts w:ascii="Arial" w:hAnsi="Arial" w:cs="Arial"/>
          <w:sz w:val="24"/>
          <w:szCs w:val="24"/>
        </w:rPr>
        <w:tab/>
      </w:r>
      <w:r w:rsidRPr="004B5AE3">
        <w:rPr>
          <w:rFonts w:ascii="Arial" w:hAnsi="Arial" w:cs="Arial"/>
          <w:sz w:val="24"/>
          <w:szCs w:val="24"/>
        </w:rPr>
        <w:tab/>
      </w:r>
    </w:p>
    <w:p w14:paraId="09CEBB10" w14:textId="317EF6F5" w:rsidR="008C5843" w:rsidRPr="004B5AE3" w:rsidRDefault="008C5843" w:rsidP="00A30BDD">
      <w:pPr>
        <w:spacing w:after="0" w:line="240" w:lineRule="auto"/>
        <w:ind w:right="3118"/>
        <w:rPr>
          <w:rFonts w:ascii="Arial" w:hAnsi="Arial" w:cs="Arial"/>
          <w:sz w:val="24"/>
          <w:szCs w:val="24"/>
        </w:rPr>
      </w:pPr>
      <w:r w:rsidRPr="004B5AE3">
        <w:rPr>
          <w:rFonts w:ascii="Arial" w:hAnsi="Arial" w:cs="Arial"/>
          <w:sz w:val="24"/>
          <w:szCs w:val="24"/>
        </w:rPr>
        <w:t xml:space="preserve">О внесении дополнений в постановление </w:t>
      </w:r>
    </w:p>
    <w:p w14:paraId="5AEAFF99" w14:textId="77777777" w:rsidR="008C5843" w:rsidRPr="004B5AE3" w:rsidRDefault="008C5843" w:rsidP="00A30BDD">
      <w:pPr>
        <w:spacing w:after="0" w:line="240" w:lineRule="auto"/>
        <w:ind w:right="3118"/>
        <w:rPr>
          <w:rFonts w:ascii="Arial" w:hAnsi="Arial" w:cs="Arial"/>
          <w:sz w:val="24"/>
          <w:szCs w:val="24"/>
        </w:rPr>
      </w:pPr>
      <w:r w:rsidRPr="004B5AE3">
        <w:rPr>
          <w:rFonts w:ascii="Arial" w:hAnsi="Arial" w:cs="Arial"/>
          <w:sz w:val="24"/>
          <w:szCs w:val="24"/>
        </w:rPr>
        <w:t xml:space="preserve">администрации городского округа Кашира  </w:t>
      </w:r>
    </w:p>
    <w:p w14:paraId="045C768E" w14:textId="6ED4F2A9" w:rsidR="008C5843" w:rsidRPr="004B5AE3" w:rsidRDefault="008C5843" w:rsidP="00A30BDD">
      <w:pPr>
        <w:spacing w:after="0" w:line="240" w:lineRule="auto"/>
        <w:ind w:right="3118"/>
        <w:rPr>
          <w:rFonts w:ascii="Arial" w:hAnsi="Arial" w:cs="Arial"/>
          <w:sz w:val="24"/>
          <w:szCs w:val="24"/>
        </w:rPr>
      </w:pPr>
      <w:r w:rsidRPr="004B5AE3">
        <w:rPr>
          <w:rFonts w:ascii="Arial" w:hAnsi="Arial" w:cs="Arial"/>
          <w:sz w:val="24"/>
          <w:szCs w:val="24"/>
        </w:rPr>
        <w:t>от 20.02.2023 № 457-па «Об утверждении перечней</w:t>
      </w:r>
    </w:p>
    <w:p w14:paraId="3A4EF8C5" w14:textId="7A6E3F8B" w:rsidR="008C5843" w:rsidRDefault="008C5843" w:rsidP="004B5AE3">
      <w:pPr>
        <w:spacing w:after="0" w:line="240" w:lineRule="auto"/>
        <w:ind w:right="3118"/>
        <w:rPr>
          <w:rFonts w:ascii="Arial" w:hAnsi="Arial" w:cs="Arial"/>
          <w:sz w:val="24"/>
          <w:szCs w:val="24"/>
        </w:rPr>
      </w:pPr>
      <w:r w:rsidRPr="004B5AE3">
        <w:rPr>
          <w:rFonts w:ascii="Arial" w:hAnsi="Arial" w:cs="Arial"/>
          <w:sz w:val="24"/>
          <w:szCs w:val="24"/>
        </w:rPr>
        <w:t xml:space="preserve">видов обязательных работ, перечней организаций, расположенных на территории городского округа Кашира, для отбывания уголовного наказания осужденным в виде исправительных и обязательных работ» </w:t>
      </w:r>
    </w:p>
    <w:p w14:paraId="7F2D801A" w14:textId="77777777" w:rsidR="004B5AE3" w:rsidRPr="004B5AE3" w:rsidRDefault="004B5AE3" w:rsidP="004B5AE3">
      <w:pPr>
        <w:spacing w:after="0" w:line="240" w:lineRule="auto"/>
        <w:ind w:right="3118"/>
        <w:rPr>
          <w:rFonts w:ascii="Arial" w:hAnsi="Arial" w:cs="Arial"/>
          <w:sz w:val="24"/>
          <w:szCs w:val="24"/>
        </w:rPr>
      </w:pPr>
    </w:p>
    <w:p w14:paraId="02AA7ED4" w14:textId="343E948D" w:rsidR="008C5843" w:rsidRPr="004B5AE3" w:rsidRDefault="008C5843" w:rsidP="008C5843">
      <w:pPr>
        <w:shd w:val="clear" w:color="auto" w:fill="FFFFFF"/>
        <w:spacing w:after="0" w:line="273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A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Во исполнение статей 25, 39 </w:t>
      </w:r>
      <w:r w:rsidRPr="004B5AE3">
        <w:rPr>
          <w:rFonts w:ascii="Arial" w:eastAsia="Times New Roman" w:hAnsi="Arial" w:cs="Arial"/>
          <w:sz w:val="24"/>
          <w:szCs w:val="24"/>
          <w:lang w:eastAsia="ru-RU"/>
        </w:rPr>
        <w:t>Уголовно-исполнительного кодекса Российской Федерации, статей 49,</w:t>
      </w:r>
      <w:r w:rsidR="00CC387E" w:rsidRPr="004B5A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AE3">
        <w:rPr>
          <w:rFonts w:ascii="Arial" w:eastAsia="Times New Roman" w:hAnsi="Arial" w:cs="Arial"/>
          <w:sz w:val="24"/>
          <w:szCs w:val="24"/>
          <w:lang w:eastAsia="ru-RU"/>
        </w:rPr>
        <w:t>50 Уголовного кодекса</w:t>
      </w:r>
      <w:r w:rsidR="00A30BDD" w:rsidRPr="004B5A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AE3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Федерации, руководствуясь </w:t>
      </w:r>
      <w:r w:rsidRPr="004B5AE3">
        <w:rPr>
          <w:rFonts w:ascii="Arial" w:eastAsia="Times New Roman" w:hAnsi="Arial" w:cs="Arial"/>
          <w:sz w:val="24"/>
          <w:szCs w:val="24"/>
        </w:rPr>
        <w:t>Уставом городского округа Кашира Московской области</w:t>
      </w:r>
      <w:r w:rsidRPr="004B5AE3">
        <w:rPr>
          <w:rFonts w:ascii="Arial" w:eastAsia="Times New Roman" w:hAnsi="Arial" w:cs="Arial"/>
          <w:sz w:val="24"/>
          <w:szCs w:val="24"/>
          <w:lang w:eastAsia="ru-RU"/>
        </w:rPr>
        <w:t xml:space="preserve">, в  целях обеспечения исполнения уголовных наказаний в виде обязательных работ и исправительных работ, </w:t>
      </w:r>
    </w:p>
    <w:p w14:paraId="61D035A6" w14:textId="77777777" w:rsidR="008C5843" w:rsidRPr="004B5AE3" w:rsidRDefault="008C5843" w:rsidP="008C5843">
      <w:pPr>
        <w:tabs>
          <w:tab w:val="left" w:pos="1575"/>
        </w:tabs>
        <w:rPr>
          <w:rFonts w:ascii="Arial" w:hAnsi="Arial" w:cs="Arial"/>
          <w:sz w:val="24"/>
          <w:szCs w:val="24"/>
        </w:rPr>
      </w:pPr>
      <w:r w:rsidRPr="004B5AE3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0BA708B6" w14:textId="66E69B2F" w:rsidR="008C5843" w:rsidRPr="004B5AE3" w:rsidRDefault="008C5843" w:rsidP="008C58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AE3">
        <w:rPr>
          <w:rFonts w:ascii="Arial" w:eastAsia="Times New Roman" w:hAnsi="Arial" w:cs="Arial"/>
          <w:sz w:val="24"/>
          <w:szCs w:val="24"/>
        </w:rPr>
        <w:tab/>
        <w:t xml:space="preserve">1.  Внести в постановление администрации городского округа Кашира от </w:t>
      </w:r>
      <w:r w:rsidR="004B5AE3" w:rsidRPr="004B5AE3">
        <w:rPr>
          <w:rFonts w:ascii="Arial" w:hAnsi="Arial" w:cs="Arial"/>
          <w:sz w:val="24"/>
          <w:szCs w:val="24"/>
        </w:rPr>
        <w:t>20.02.2023 №</w:t>
      </w:r>
      <w:r w:rsidRPr="004B5AE3">
        <w:rPr>
          <w:rFonts w:ascii="Arial" w:hAnsi="Arial" w:cs="Arial"/>
          <w:sz w:val="24"/>
          <w:szCs w:val="24"/>
        </w:rPr>
        <w:t xml:space="preserve"> 457-па «Об утверждении перечней 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и обязательных работ»</w:t>
      </w:r>
      <w:r w:rsidR="00CC387E" w:rsidRPr="004B5AE3">
        <w:rPr>
          <w:rFonts w:ascii="Arial" w:hAnsi="Arial" w:cs="Arial"/>
          <w:sz w:val="24"/>
          <w:szCs w:val="24"/>
        </w:rPr>
        <w:t xml:space="preserve"> </w:t>
      </w:r>
      <w:r w:rsidRPr="004B5AE3">
        <w:rPr>
          <w:rFonts w:ascii="Arial" w:hAnsi="Arial" w:cs="Arial"/>
          <w:sz w:val="24"/>
          <w:szCs w:val="24"/>
        </w:rPr>
        <w:t>(далее – постановление)</w:t>
      </w:r>
      <w:r w:rsidR="00A30BDD" w:rsidRPr="004B5AE3">
        <w:rPr>
          <w:rFonts w:ascii="Arial" w:hAnsi="Arial" w:cs="Arial"/>
          <w:sz w:val="24"/>
          <w:szCs w:val="24"/>
        </w:rPr>
        <w:t xml:space="preserve"> </w:t>
      </w:r>
      <w:r w:rsidRPr="004B5AE3">
        <w:rPr>
          <w:rFonts w:ascii="Arial" w:hAnsi="Arial" w:cs="Arial"/>
          <w:sz w:val="24"/>
          <w:szCs w:val="24"/>
        </w:rPr>
        <w:t xml:space="preserve">(с изменениями от </w:t>
      </w:r>
      <w:r w:rsidR="006A35B4" w:rsidRPr="004B5AE3">
        <w:rPr>
          <w:rFonts w:ascii="Arial" w:hAnsi="Arial" w:cs="Arial"/>
          <w:sz w:val="24"/>
          <w:szCs w:val="24"/>
        </w:rPr>
        <w:t>27.10.2023 № 2801-па</w:t>
      </w:r>
      <w:r w:rsidRPr="004B5AE3">
        <w:rPr>
          <w:rFonts w:ascii="Arial" w:hAnsi="Arial" w:cs="Arial"/>
          <w:sz w:val="24"/>
          <w:szCs w:val="24"/>
        </w:rPr>
        <w:t xml:space="preserve">) </w:t>
      </w:r>
      <w:r w:rsidRPr="004B5AE3">
        <w:rPr>
          <w:rFonts w:ascii="Arial" w:eastAsia="Times New Roman" w:hAnsi="Arial" w:cs="Arial"/>
          <w:sz w:val="24"/>
          <w:szCs w:val="24"/>
        </w:rPr>
        <w:t>следующие дополнения:</w:t>
      </w:r>
    </w:p>
    <w:p w14:paraId="2205EBB6" w14:textId="37DC387C" w:rsidR="008C5843" w:rsidRPr="004B5AE3" w:rsidRDefault="008C5843" w:rsidP="008C5843">
      <w:pPr>
        <w:tabs>
          <w:tab w:val="left" w:pos="709"/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AE3">
        <w:rPr>
          <w:rFonts w:ascii="Arial" w:eastAsia="Times New Roman" w:hAnsi="Arial" w:cs="Arial"/>
          <w:sz w:val="24"/>
          <w:szCs w:val="24"/>
        </w:rPr>
        <w:t xml:space="preserve">          1.1. Приложение № 3 к постановлению «Перечень организаций для отбывания уголовного наказания осужденными к исправительным работам на территории городского округа Кашира» дополнить пунктом 36 следующего содержания:</w:t>
      </w:r>
    </w:p>
    <w:p w14:paraId="5389BC75" w14:textId="3AD855F8" w:rsidR="008C5843" w:rsidRPr="004B5AE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B5AE3">
        <w:rPr>
          <w:rFonts w:ascii="Arial" w:eastAsia="Times New Roman" w:hAnsi="Arial" w:cs="Arial"/>
          <w:sz w:val="24"/>
          <w:szCs w:val="24"/>
        </w:rPr>
        <w:tab/>
        <w:t>«36. Каширская дистанция пути Московской дирекции инфраструктуры – структурного подразделения Центральной дирекции инфраструктуры – филиала ОАО «РЖД».</w:t>
      </w:r>
      <w:r w:rsidR="00CC387E" w:rsidRPr="004B5AE3">
        <w:rPr>
          <w:rFonts w:ascii="Arial" w:eastAsia="Times New Roman" w:hAnsi="Arial" w:cs="Arial"/>
          <w:sz w:val="24"/>
          <w:szCs w:val="24"/>
        </w:rPr>
        <w:t>».</w:t>
      </w:r>
    </w:p>
    <w:p w14:paraId="660FAEF1" w14:textId="586A4CEE" w:rsidR="008C5843" w:rsidRPr="004B5AE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AE3">
        <w:rPr>
          <w:rFonts w:ascii="Arial" w:eastAsia="Times New Roman" w:hAnsi="Arial" w:cs="Arial"/>
          <w:sz w:val="24"/>
          <w:szCs w:val="24"/>
        </w:rPr>
        <w:tab/>
      </w:r>
      <w:r w:rsidRPr="004B5AE3">
        <w:rPr>
          <w:rFonts w:ascii="Arial" w:eastAsia="Times New Roman" w:hAnsi="Arial" w:cs="Arial"/>
          <w:sz w:val="24"/>
          <w:szCs w:val="24"/>
          <w:lang w:eastAsia="ru-RU"/>
        </w:rPr>
        <w:t>2. МКУ «Центр обслуживания» городского округа Кашира</w:t>
      </w:r>
      <w:r w:rsidR="004B5A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AE3">
        <w:rPr>
          <w:rFonts w:ascii="Arial" w:eastAsia="Times New Roman" w:hAnsi="Arial" w:cs="Arial"/>
          <w:sz w:val="24"/>
          <w:szCs w:val="24"/>
          <w:lang w:eastAsia="ru-RU"/>
        </w:rPr>
        <w:t>обеспечить размещение настоящего постановления на официальном сайте администрации городского округа Кашира в сети «Интернет».</w:t>
      </w:r>
    </w:p>
    <w:p w14:paraId="49B6B718" w14:textId="3679A620" w:rsidR="008C5843" w:rsidRPr="004B5AE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AE3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4B5AE3">
        <w:rPr>
          <w:rFonts w:ascii="Arial" w:hAnsi="Arial" w:cs="Arial"/>
          <w:sz w:val="24"/>
          <w:szCs w:val="24"/>
        </w:rPr>
        <w:t>3.  Контроль за выполнением настоящего постановления возложить на</w:t>
      </w:r>
      <w:r w:rsidR="004B5AE3">
        <w:rPr>
          <w:rFonts w:ascii="Arial" w:hAnsi="Arial" w:cs="Arial"/>
          <w:sz w:val="24"/>
          <w:szCs w:val="24"/>
        </w:rPr>
        <w:t xml:space="preserve"> </w:t>
      </w:r>
      <w:r w:rsidRPr="004B5AE3">
        <w:rPr>
          <w:rFonts w:ascii="Arial" w:hAnsi="Arial" w:cs="Arial"/>
          <w:sz w:val="24"/>
          <w:szCs w:val="24"/>
        </w:rPr>
        <w:t>заместителя главы администрации городского округа Кашира Чуракову О.В.</w:t>
      </w:r>
    </w:p>
    <w:p w14:paraId="7C5D8C05" w14:textId="73E6E586" w:rsidR="008C5843" w:rsidRPr="004B5AE3" w:rsidRDefault="008C5843" w:rsidP="008C5843">
      <w:pPr>
        <w:tabs>
          <w:tab w:val="left" w:pos="709"/>
          <w:tab w:val="left" w:pos="91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67434" w14:textId="08E6B304" w:rsidR="008C5843" w:rsidRDefault="008C5843" w:rsidP="004B5AE3">
      <w:pPr>
        <w:spacing w:after="0" w:line="240" w:lineRule="auto"/>
      </w:pPr>
      <w:r w:rsidRPr="004B5AE3">
        <w:rPr>
          <w:rFonts w:ascii="Arial" w:hAnsi="Arial" w:cs="Arial"/>
          <w:sz w:val="24"/>
          <w:szCs w:val="24"/>
        </w:rPr>
        <w:t xml:space="preserve">Глава городского округа Кашира                                                  </w:t>
      </w:r>
      <w:r w:rsidR="00A30BDD" w:rsidRPr="004B5AE3">
        <w:rPr>
          <w:rFonts w:ascii="Arial" w:hAnsi="Arial" w:cs="Arial"/>
          <w:sz w:val="24"/>
          <w:szCs w:val="24"/>
        </w:rPr>
        <w:t xml:space="preserve"> </w:t>
      </w:r>
      <w:r w:rsidRPr="004B5AE3">
        <w:rPr>
          <w:rFonts w:ascii="Arial" w:hAnsi="Arial" w:cs="Arial"/>
          <w:sz w:val="24"/>
          <w:szCs w:val="24"/>
        </w:rPr>
        <w:t xml:space="preserve"> </w:t>
      </w:r>
      <w:r w:rsidR="004B5AE3">
        <w:rPr>
          <w:rFonts w:ascii="Arial" w:hAnsi="Arial" w:cs="Arial"/>
          <w:sz w:val="24"/>
          <w:szCs w:val="24"/>
        </w:rPr>
        <w:t xml:space="preserve">                      </w:t>
      </w:r>
      <w:r w:rsidRPr="004B5AE3">
        <w:rPr>
          <w:rFonts w:ascii="Arial" w:hAnsi="Arial" w:cs="Arial"/>
          <w:sz w:val="24"/>
          <w:szCs w:val="24"/>
        </w:rPr>
        <w:t>М.Н. Шувалов</w:t>
      </w:r>
    </w:p>
    <w:p w14:paraId="06B35CD1" w14:textId="77777777" w:rsidR="00666700" w:rsidRDefault="00666700"/>
    <w:sectPr w:rsidR="00666700" w:rsidSect="004B5AE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FE"/>
    <w:rsid w:val="003C60D3"/>
    <w:rsid w:val="004B5AE3"/>
    <w:rsid w:val="00643DA8"/>
    <w:rsid w:val="00666700"/>
    <w:rsid w:val="006A35B4"/>
    <w:rsid w:val="00723014"/>
    <w:rsid w:val="008350B5"/>
    <w:rsid w:val="008C5843"/>
    <w:rsid w:val="00A30BDD"/>
    <w:rsid w:val="00CC387E"/>
    <w:rsid w:val="00FC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D187"/>
  <w15:chartTrackingRefBased/>
  <w15:docId w15:val="{8C237E44-3A26-4F20-93C7-B62EB032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8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5843"/>
    <w:rPr>
      <w:color w:val="0563C1" w:themeColor="hyperlink"/>
      <w:u w:val="single"/>
    </w:rPr>
  </w:style>
  <w:style w:type="paragraph" w:customStyle="1" w:styleId="ConsPlusTitle">
    <w:name w:val="ConsPlusTitle"/>
    <w:uiPriority w:val="99"/>
    <w:qFormat/>
    <w:rsid w:val="004B5A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rsid w:val="004B5AE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3</cp:revision>
  <cp:lastPrinted>2023-12-06T06:23:00Z</cp:lastPrinted>
  <dcterms:created xsi:type="dcterms:W3CDTF">2023-12-06T06:23:00Z</dcterms:created>
  <dcterms:modified xsi:type="dcterms:W3CDTF">2023-12-07T05:46:00Z</dcterms:modified>
</cp:coreProperties>
</file>